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7A94" w14:textId="77777777" w:rsidR="00C03694" w:rsidRDefault="00C03694" w:rsidP="00DE6AB2">
      <w:pPr>
        <w:rPr>
          <w:rFonts w:ascii="Arial" w:hAnsi="Arial" w:cs="Arial"/>
        </w:rPr>
      </w:pPr>
    </w:p>
    <w:p w14:paraId="47DC2DF5" w14:textId="6B89F1CF" w:rsidR="006D2CFE" w:rsidRPr="000B26D8" w:rsidRDefault="007B63A2" w:rsidP="00DE6AB2">
      <w:pPr>
        <w:rPr>
          <w:rFonts w:ascii="Arial" w:hAnsi="Arial" w:cs="Arial"/>
          <w:b/>
          <w:bCs/>
        </w:rPr>
      </w:pPr>
      <w:r w:rsidRPr="00590F89">
        <w:rPr>
          <w:rFonts w:ascii="Arial" w:hAnsi="Arial" w:cs="Arial"/>
        </w:rPr>
        <w:t xml:space="preserve">We are inviting expression of interests from all </w:t>
      </w:r>
      <w:r w:rsidR="006D2CFE" w:rsidRPr="00590F89">
        <w:rPr>
          <w:rFonts w:ascii="Arial" w:hAnsi="Arial" w:cs="Arial"/>
        </w:rPr>
        <w:t>Early Years</w:t>
      </w:r>
      <w:r w:rsidRPr="00590F89">
        <w:rPr>
          <w:rFonts w:ascii="Arial" w:hAnsi="Arial" w:cs="Arial"/>
        </w:rPr>
        <w:t xml:space="preserve"> </w:t>
      </w:r>
      <w:r w:rsidR="0038524C" w:rsidRPr="00590F89">
        <w:rPr>
          <w:rFonts w:ascii="Arial" w:hAnsi="Arial" w:cs="Arial"/>
        </w:rPr>
        <w:t xml:space="preserve">providers </w:t>
      </w:r>
      <w:r w:rsidRPr="00590F89">
        <w:rPr>
          <w:rFonts w:ascii="Arial" w:hAnsi="Arial" w:cs="Arial"/>
        </w:rPr>
        <w:t>across Derby who</w:t>
      </w:r>
      <w:r w:rsidR="006D2CFE" w:rsidRPr="00590F89">
        <w:rPr>
          <w:rFonts w:ascii="Arial" w:hAnsi="Arial" w:cs="Arial"/>
        </w:rPr>
        <w:t xml:space="preserve"> wish to increase the number of </w:t>
      </w:r>
      <w:r w:rsidR="008F7206" w:rsidRPr="00590F89">
        <w:rPr>
          <w:rFonts w:ascii="Arial" w:hAnsi="Arial" w:cs="Arial"/>
        </w:rPr>
        <w:t xml:space="preserve">early </w:t>
      </w:r>
      <w:r w:rsidR="00AF586E" w:rsidRPr="00590F89">
        <w:rPr>
          <w:rFonts w:ascii="Arial" w:hAnsi="Arial" w:cs="Arial"/>
        </w:rPr>
        <w:t xml:space="preserve">years funded </w:t>
      </w:r>
      <w:r w:rsidR="006D2CFE" w:rsidRPr="00590F89">
        <w:rPr>
          <w:rFonts w:ascii="Arial" w:hAnsi="Arial" w:cs="Arial"/>
        </w:rPr>
        <w:t>places available to support improving children’s outcomes and help parents continue to work, study or train, or return to work more easily</w:t>
      </w:r>
      <w:r w:rsidR="00EE063A" w:rsidRPr="00590F89">
        <w:rPr>
          <w:rFonts w:ascii="Arial" w:hAnsi="Arial" w:cs="Arial"/>
        </w:rPr>
        <w:t xml:space="preserve"> through the Government’s Childcare Expansion Programme.</w:t>
      </w:r>
    </w:p>
    <w:p w14:paraId="54C37267" w14:textId="7DF99519" w:rsidR="007B5421" w:rsidRPr="00590F89" w:rsidRDefault="006D2CFE" w:rsidP="006D2CFE">
      <w:pPr>
        <w:rPr>
          <w:rFonts w:ascii="Arial" w:hAnsi="Arial" w:cs="Arial"/>
        </w:rPr>
      </w:pPr>
      <w:r w:rsidRPr="00590F89">
        <w:rPr>
          <w:rFonts w:ascii="Arial" w:hAnsi="Arial" w:cs="Arial"/>
        </w:rPr>
        <w:t xml:space="preserve">By submitting an expression of interest, you are confirming that your organisation meets the </w:t>
      </w:r>
      <w:r w:rsidR="00126D9F" w:rsidRPr="00590F89">
        <w:rPr>
          <w:rFonts w:ascii="Arial" w:hAnsi="Arial" w:cs="Arial"/>
        </w:rPr>
        <w:t xml:space="preserve">initial </w:t>
      </w:r>
      <w:r w:rsidRPr="00590F89">
        <w:rPr>
          <w:rFonts w:ascii="Arial" w:hAnsi="Arial" w:cs="Arial"/>
        </w:rPr>
        <w:t xml:space="preserve">eligibility criteria and, that should it be </w:t>
      </w:r>
      <w:r w:rsidR="006B504C" w:rsidRPr="00590F89">
        <w:rPr>
          <w:rFonts w:ascii="Arial" w:hAnsi="Arial" w:cs="Arial"/>
        </w:rPr>
        <w:t>successful, is</w:t>
      </w:r>
      <w:r w:rsidRPr="00590F89">
        <w:rPr>
          <w:rFonts w:ascii="Arial" w:hAnsi="Arial" w:cs="Arial"/>
        </w:rPr>
        <w:t xml:space="preserve"> able to provide additional evidence as part of the</w:t>
      </w:r>
      <w:r w:rsidR="007B5421" w:rsidRPr="00590F89">
        <w:rPr>
          <w:rFonts w:ascii="Arial" w:hAnsi="Arial" w:cs="Arial"/>
        </w:rPr>
        <w:t xml:space="preserve"> </w:t>
      </w:r>
      <w:r w:rsidRPr="00590F89">
        <w:rPr>
          <w:rFonts w:ascii="Arial" w:hAnsi="Arial" w:cs="Arial"/>
        </w:rPr>
        <w:t xml:space="preserve">formal application process.  </w:t>
      </w:r>
    </w:p>
    <w:p w14:paraId="71DA416E" w14:textId="796EE561" w:rsidR="007B5421" w:rsidRPr="00590F89" w:rsidRDefault="007B5421" w:rsidP="007B5421">
      <w:pPr>
        <w:rPr>
          <w:rFonts w:ascii="Arial" w:hAnsi="Arial" w:cs="Arial"/>
        </w:rPr>
      </w:pPr>
      <w:r w:rsidRPr="00590F89">
        <w:rPr>
          <w:rFonts w:ascii="Arial" w:hAnsi="Arial" w:cs="Arial"/>
        </w:rPr>
        <w:t xml:space="preserve">All expressions of interest received by the deadline date of </w:t>
      </w:r>
      <w:r w:rsidRPr="00590F89">
        <w:rPr>
          <w:rFonts w:ascii="Arial" w:hAnsi="Arial" w:cs="Arial"/>
          <w:b/>
          <w:bCs/>
        </w:rPr>
        <w:t>07 June 2024</w:t>
      </w:r>
      <w:r w:rsidRPr="00590F89">
        <w:rPr>
          <w:rFonts w:ascii="Arial" w:hAnsi="Arial" w:cs="Arial"/>
        </w:rPr>
        <w:t xml:space="preserve"> will be reviewed against supply and demand data gathered by Derby City Council.  Successful applicants will be notified by email and asked to submit a more detailed formal application supported by documentary evidence. </w:t>
      </w:r>
    </w:p>
    <w:p w14:paraId="311E769D" w14:textId="1378ADD7" w:rsidR="00844822" w:rsidRPr="00590F89" w:rsidRDefault="00844822" w:rsidP="007B5421">
      <w:pPr>
        <w:rPr>
          <w:rFonts w:ascii="Arial" w:hAnsi="Arial" w:cs="Arial"/>
        </w:rPr>
      </w:pPr>
      <w:r w:rsidRPr="00590F89">
        <w:rPr>
          <w:rFonts w:ascii="Arial" w:hAnsi="Arial" w:cs="Arial"/>
        </w:rPr>
        <w:t xml:space="preserve">It should be noted that any successful applications </w:t>
      </w:r>
      <w:r w:rsidR="00500BC4" w:rsidRPr="00590F89">
        <w:rPr>
          <w:rFonts w:ascii="Arial" w:hAnsi="Arial" w:cs="Arial"/>
        </w:rPr>
        <w:t xml:space="preserve">will </w:t>
      </w:r>
      <w:r w:rsidRPr="00590F89">
        <w:rPr>
          <w:rFonts w:ascii="Arial" w:hAnsi="Arial" w:cs="Arial"/>
        </w:rPr>
        <w:t>not receive</w:t>
      </w:r>
      <w:r w:rsidR="00500BC4" w:rsidRPr="00590F89">
        <w:rPr>
          <w:rFonts w:ascii="Arial" w:hAnsi="Arial" w:cs="Arial"/>
        </w:rPr>
        <w:t xml:space="preserve"> </w:t>
      </w:r>
      <w:r w:rsidRPr="00590F89">
        <w:rPr>
          <w:rFonts w:ascii="Arial" w:hAnsi="Arial" w:cs="Arial"/>
        </w:rPr>
        <w:t xml:space="preserve">the full amount to cover the project(s) and instead </w:t>
      </w:r>
      <w:r w:rsidR="00DF5806" w:rsidRPr="00590F89">
        <w:rPr>
          <w:rFonts w:ascii="Arial" w:hAnsi="Arial" w:cs="Arial"/>
        </w:rPr>
        <w:t xml:space="preserve">only </w:t>
      </w:r>
      <w:r w:rsidRPr="00590F89">
        <w:rPr>
          <w:rFonts w:ascii="Arial" w:hAnsi="Arial" w:cs="Arial"/>
        </w:rPr>
        <w:t xml:space="preserve">a contribution towards the confirmed costs. </w:t>
      </w:r>
    </w:p>
    <w:p w14:paraId="0A0D2034" w14:textId="69F90C4D" w:rsidR="00DE6AB2" w:rsidRPr="00590F89" w:rsidRDefault="00DE6AB2">
      <w:pPr>
        <w:rPr>
          <w:rFonts w:ascii="Arial" w:hAnsi="Arial" w:cs="Arial"/>
        </w:rPr>
      </w:pPr>
      <w:r w:rsidRPr="00590F89">
        <w:rPr>
          <w:rFonts w:ascii="Arial" w:hAnsi="Arial" w:cs="Arial"/>
        </w:rPr>
        <w:t>If you are unable to</w:t>
      </w:r>
      <w:r w:rsidR="007B5421" w:rsidRPr="00590F89">
        <w:rPr>
          <w:rFonts w:ascii="Arial" w:hAnsi="Arial" w:cs="Arial"/>
        </w:rPr>
        <w:t xml:space="preserve"> YES to </w:t>
      </w:r>
      <w:proofErr w:type="gramStart"/>
      <w:r w:rsidR="007B5421" w:rsidRPr="00590F89">
        <w:rPr>
          <w:rFonts w:ascii="Arial" w:hAnsi="Arial" w:cs="Arial"/>
        </w:rPr>
        <w:t>all of</w:t>
      </w:r>
      <w:proofErr w:type="gramEnd"/>
      <w:r w:rsidR="007B5421" w:rsidRPr="00590F89">
        <w:rPr>
          <w:rFonts w:ascii="Arial" w:hAnsi="Arial" w:cs="Arial"/>
        </w:rPr>
        <w:t xml:space="preserve"> the questions on this form, this means that you are unable to meet the minimum requirements and you should </w:t>
      </w:r>
      <w:r w:rsidR="007B5421" w:rsidRPr="00590F89">
        <w:rPr>
          <w:rFonts w:ascii="Arial" w:hAnsi="Arial" w:cs="Arial"/>
          <w:b/>
          <w:bCs/>
        </w:rPr>
        <w:t xml:space="preserve">not </w:t>
      </w:r>
      <w:r w:rsidRPr="00590F89">
        <w:rPr>
          <w:rFonts w:ascii="Arial" w:hAnsi="Arial" w:cs="Arial"/>
        </w:rPr>
        <w:t xml:space="preserve">submit an expression of interest.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6AB2" w:rsidRPr="00590F89" w14:paraId="62CFCC2A" w14:textId="77777777" w:rsidTr="00DE6AB2">
        <w:tc>
          <w:tcPr>
            <w:tcW w:w="4508" w:type="dxa"/>
          </w:tcPr>
          <w:p w14:paraId="0D8D8F20" w14:textId="190B0A85" w:rsidR="00DE6AB2" w:rsidRPr="00590F89" w:rsidRDefault="00DE6AB2">
            <w:pPr>
              <w:rPr>
                <w:rFonts w:ascii="Arial" w:hAnsi="Arial" w:cs="Arial"/>
                <w:b/>
                <w:bCs/>
              </w:rPr>
            </w:pPr>
            <w:r w:rsidRPr="00590F89">
              <w:rPr>
                <w:rFonts w:ascii="Arial" w:hAnsi="Arial" w:cs="Arial"/>
                <w:b/>
                <w:bCs/>
              </w:rPr>
              <w:t>E</w:t>
            </w:r>
            <w:r w:rsidR="00CA210F" w:rsidRPr="00590F89">
              <w:rPr>
                <w:rFonts w:ascii="Arial" w:hAnsi="Arial" w:cs="Arial"/>
                <w:b/>
                <w:bCs/>
              </w:rPr>
              <w:t xml:space="preserve">XPRESSION of INTEREST TIMETABLE </w:t>
            </w:r>
          </w:p>
        </w:tc>
        <w:tc>
          <w:tcPr>
            <w:tcW w:w="4508" w:type="dxa"/>
          </w:tcPr>
          <w:p w14:paraId="0AB87E3E" w14:textId="2CA9AACA" w:rsidR="00DE6AB2" w:rsidRPr="00590F89" w:rsidRDefault="00CA210F">
            <w:pPr>
              <w:rPr>
                <w:rFonts w:ascii="Arial" w:hAnsi="Arial" w:cs="Arial"/>
                <w:b/>
                <w:bCs/>
              </w:rPr>
            </w:pPr>
            <w:r w:rsidRPr="00590F89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DE6AB2" w:rsidRPr="00590F89" w14:paraId="08DA35B5" w14:textId="77777777" w:rsidTr="00DE6AB2">
        <w:tc>
          <w:tcPr>
            <w:tcW w:w="4508" w:type="dxa"/>
          </w:tcPr>
          <w:p w14:paraId="58D85793" w14:textId="1259C8A8" w:rsidR="00DE6AB2" w:rsidRPr="00590F89" w:rsidRDefault="00CA210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Expression of Interest to be returned to Derby City Council by email</w:t>
            </w:r>
          </w:p>
        </w:tc>
        <w:tc>
          <w:tcPr>
            <w:tcW w:w="4508" w:type="dxa"/>
          </w:tcPr>
          <w:p w14:paraId="7EA486F4" w14:textId="03A84749" w:rsidR="00DE6AB2" w:rsidRPr="00590F89" w:rsidRDefault="00CA210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 xml:space="preserve">Friday </w:t>
            </w:r>
            <w:r w:rsidR="004F4565">
              <w:rPr>
                <w:rFonts w:ascii="Arial" w:hAnsi="Arial" w:cs="Arial"/>
              </w:rPr>
              <w:t>07</w:t>
            </w:r>
            <w:r w:rsidRPr="00590F89">
              <w:rPr>
                <w:rFonts w:ascii="Arial" w:hAnsi="Arial" w:cs="Arial"/>
              </w:rPr>
              <w:t xml:space="preserve"> June 2024 </w:t>
            </w:r>
          </w:p>
        </w:tc>
      </w:tr>
      <w:tr w:rsidR="00DE6AB2" w:rsidRPr="00590F89" w14:paraId="3133C54B" w14:textId="77777777" w:rsidTr="00DE6AB2">
        <w:tc>
          <w:tcPr>
            <w:tcW w:w="4508" w:type="dxa"/>
          </w:tcPr>
          <w:p w14:paraId="0B70324E" w14:textId="0FA91580" w:rsidR="00DE6AB2" w:rsidRPr="00590F89" w:rsidRDefault="00CA210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 xml:space="preserve">Providers </w:t>
            </w:r>
            <w:r w:rsidR="00844822" w:rsidRPr="00590F89">
              <w:rPr>
                <w:rFonts w:ascii="Arial" w:hAnsi="Arial" w:cs="Arial"/>
              </w:rPr>
              <w:t xml:space="preserve">notified </w:t>
            </w:r>
            <w:r w:rsidRPr="00590F89">
              <w:rPr>
                <w:rFonts w:ascii="Arial" w:hAnsi="Arial" w:cs="Arial"/>
              </w:rPr>
              <w:t xml:space="preserve">of </w:t>
            </w:r>
            <w:r w:rsidR="00844822" w:rsidRPr="00590F89">
              <w:rPr>
                <w:rFonts w:ascii="Arial" w:hAnsi="Arial" w:cs="Arial"/>
              </w:rPr>
              <w:t xml:space="preserve">outcome </w:t>
            </w:r>
            <w:r w:rsidRPr="00590F89">
              <w:rPr>
                <w:rFonts w:ascii="Arial" w:hAnsi="Arial" w:cs="Arial"/>
              </w:rPr>
              <w:t xml:space="preserve">of Expression of Interest </w:t>
            </w:r>
          </w:p>
        </w:tc>
        <w:tc>
          <w:tcPr>
            <w:tcW w:w="4508" w:type="dxa"/>
          </w:tcPr>
          <w:p w14:paraId="6A4697A0" w14:textId="09BC9BDB" w:rsidR="00DE6AB2" w:rsidRPr="00590F89" w:rsidRDefault="00CA210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Friday 28 June 2024</w:t>
            </w:r>
          </w:p>
        </w:tc>
      </w:tr>
    </w:tbl>
    <w:p w14:paraId="0E815B8E" w14:textId="77777777" w:rsidR="00EE063A" w:rsidRPr="00590F89" w:rsidRDefault="00EE063A">
      <w:pPr>
        <w:rPr>
          <w:rFonts w:ascii="Arial" w:hAnsi="Arial" w:cs="Arial"/>
          <w:b/>
          <w:bCs/>
        </w:rPr>
      </w:pPr>
    </w:p>
    <w:p w14:paraId="4F2F6A5B" w14:textId="1540DAB6" w:rsidR="006F7CFC" w:rsidRPr="00590F89" w:rsidRDefault="007B5421">
      <w:pPr>
        <w:rPr>
          <w:rFonts w:ascii="Arial" w:hAnsi="Arial" w:cs="Arial"/>
        </w:rPr>
      </w:pPr>
      <w:r w:rsidRPr="00590F89">
        <w:rPr>
          <w:rFonts w:ascii="Arial" w:hAnsi="Arial" w:cs="Arial"/>
          <w:b/>
          <w:bCs/>
          <w:sz w:val="24"/>
          <w:szCs w:val="24"/>
        </w:rPr>
        <w:t>Remember</w:t>
      </w:r>
      <w:r w:rsidRPr="00590F89">
        <w:rPr>
          <w:rFonts w:ascii="Arial" w:hAnsi="Arial" w:cs="Arial"/>
          <w:b/>
          <w:bCs/>
        </w:rPr>
        <w:t xml:space="preserve">:  </w:t>
      </w:r>
      <w:r w:rsidR="00844822" w:rsidRPr="00590F89">
        <w:rPr>
          <w:rFonts w:ascii="Arial" w:hAnsi="Arial" w:cs="Arial"/>
        </w:rPr>
        <w:t>You need to s</w:t>
      </w:r>
      <w:r w:rsidRPr="00590F89">
        <w:rPr>
          <w:rFonts w:ascii="Arial" w:hAnsi="Arial" w:cs="Arial"/>
        </w:rPr>
        <w:t xml:space="preserve">ubmit your expression of interests </w:t>
      </w:r>
      <w:r w:rsidRPr="00590F89">
        <w:rPr>
          <w:rFonts w:ascii="Arial" w:hAnsi="Arial" w:cs="Arial"/>
          <w:b/>
          <w:bCs/>
          <w:sz w:val="24"/>
          <w:szCs w:val="24"/>
          <w:u w:val="single"/>
        </w:rPr>
        <w:t>no later than Friday 07 June 2024</w:t>
      </w:r>
      <w:r w:rsidRPr="00590F89">
        <w:rPr>
          <w:rFonts w:ascii="Arial" w:hAnsi="Arial" w:cs="Arial"/>
          <w:b/>
          <w:bCs/>
          <w:sz w:val="24"/>
          <w:szCs w:val="24"/>
        </w:rPr>
        <w:t>.</w:t>
      </w:r>
      <w:r w:rsidRPr="00590F89">
        <w:rPr>
          <w:rFonts w:ascii="Arial" w:hAnsi="Arial" w:cs="Arial"/>
        </w:rPr>
        <w:t xml:space="preserve">  Expressions of interest received after this date cannot be considered. 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39"/>
        <w:gridCol w:w="311"/>
        <w:gridCol w:w="554"/>
        <w:gridCol w:w="996"/>
        <w:gridCol w:w="941"/>
        <w:gridCol w:w="652"/>
        <w:gridCol w:w="593"/>
        <w:gridCol w:w="937"/>
        <w:gridCol w:w="16"/>
        <w:gridCol w:w="293"/>
        <w:gridCol w:w="478"/>
        <w:gridCol w:w="768"/>
      </w:tblGrid>
      <w:tr w:rsidR="00A800C3" w:rsidRPr="00590F89" w14:paraId="139BA305" w14:textId="77777777" w:rsidTr="00121D3A">
        <w:tc>
          <w:tcPr>
            <w:tcW w:w="9478" w:type="dxa"/>
            <w:gridSpan w:val="12"/>
            <w:shd w:val="clear" w:color="auto" w:fill="C2D69B" w:themeFill="accent3" w:themeFillTint="99"/>
          </w:tcPr>
          <w:p w14:paraId="020F9497" w14:textId="77777777" w:rsidR="00A800C3" w:rsidRPr="00590F89" w:rsidRDefault="00A800C3" w:rsidP="001904CF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 xml:space="preserve">Section 1 </w:t>
            </w:r>
            <w:r w:rsidR="002F1C20" w:rsidRPr="00590F89">
              <w:rPr>
                <w:rFonts w:ascii="Arial" w:hAnsi="Arial" w:cs="Arial"/>
                <w:b/>
              </w:rPr>
              <w:t>– Provider to complete</w:t>
            </w:r>
            <w:r w:rsidR="005F2A5E" w:rsidRPr="00590F89">
              <w:rPr>
                <w:rFonts w:ascii="Arial" w:hAnsi="Arial" w:cs="Arial"/>
                <w:b/>
              </w:rPr>
              <w:t xml:space="preserve">. </w:t>
            </w:r>
          </w:p>
          <w:p w14:paraId="7AB1D740" w14:textId="139AE09B" w:rsidR="0018687D" w:rsidRPr="00590F89" w:rsidRDefault="0018687D" w:rsidP="001904CF">
            <w:pPr>
              <w:rPr>
                <w:rFonts w:ascii="Arial" w:hAnsi="Arial" w:cs="Arial"/>
                <w:b/>
              </w:rPr>
            </w:pPr>
          </w:p>
        </w:tc>
      </w:tr>
      <w:tr w:rsidR="00613733" w:rsidRPr="00590F89" w14:paraId="5D9CAD97" w14:textId="77777777" w:rsidTr="00121D3A">
        <w:tc>
          <w:tcPr>
            <w:tcW w:w="3250" w:type="dxa"/>
            <w:gridSpan w:val="2"/>
            <w:shd w:val="clear" w:color="auto" w:fill="C2D69B" w:themeFill="accent3" w:themeFillTint="99"/>
          </w:tcPr>
          <w:p w14:paraId="54C9B887" w14:textId="59608C6C" w:rsidR="00844822" w:rsidRPr="00590F89" w:rsidRDefault="00844822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Provider Name</w:t>
            </w:r>
            <w:r w:rsidR="00DF5806" w:rsidRPr="00590F8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28" w:type="dxa"/>
            <w:gridSpan w:val="10"/>
          </w:tcPr>
          <w:p w14:paraId="59B8F858" w14:textId="77777777" w:rsidR="00613733" w:rsidRPr="00590F89" w:rsidRDefault="00613733">
            <w:pPr>
              <w:rPr>
                <w:rFonts w:ascii="Arial" w:hAnsi="Arial" w:cs="Arial"/>
              </w:rPr>
            </w:pPr>
          </w:p>
          <w:p w14:paraId="281C37FD" w14:textId="77777777" w:rsidR="002E18C4" w:rsidRPr="00590F89" w:rsidRDefault="002E18C4">
            <w:pPr>
              <w:rPr>
                <w:rFonts w:ascii="Arial" w:hAnsi="Arial" w:cs="Arial"/>
              </w:rPr>
            </w:pPr>
          </w:p>
        </w:tc>
      </w:tr>
      <w:tr w:rsidR="00DF5806" w:rsidRPr="00590F89" w14:paraId="463069D4" w14:textId="77777777" w:rsidTr="00121D3A">
        <w:tc>
          <w:tcPr>
            <w:tcW w:w="3250" w:type="dxa"/>
            <w:gridSpan w:val="2"/>
            <w:shd w:val="clear" w:color="auto" w:fill="C2D69B" w:themeFill="accent3" w:themeFillTint="99"/>
          </w:tcPr>
          <w:p w14:paraId="7F2670EC" w14:textId="77777777" w:rsidR="00DF5806" w:rsidRPr="00590F89" w:rsidRDefault="00DF5806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Provider Address:</w:t>
            </w:r>
          </w:p>
          <w:p w14:paraId="0A884850" w14:textId="77777777" w:rsidR="00DF5806" w:rsidRPr="00590F89" w:rsidRDefault="00DF5806">
            <w:pPr>
              <w:rPr>
                <w:rFonts w:ascii="Arial" w:hAnsi="Arial" w:cs="Arial"/>
                <w:b/>
              </w:rPr>
            </w:pPr>
          </w:p>
          <w:p w14:paraId="253EF00C" w14:textId="77777777" w:rsidR="00DF5806" w:rsidRPr="00590F89" w:rsidRDefault="00DF5806">
            <w:pPr>
              <w:rPr>
                <w:rFonts w:ascii="Arial" w:hAnsi="Arial" w:cs="Arial"/>
                <w:b/>
              </w:rPr>
            </w:pPr>
          </w:p>
          <w:p w14:paraId="4036B57F" w14:textId="77777777" w:rsidR="0018687D" w:rsidRPr="00590F89" w:rsidRDefault="0018687D">
            <w:pPr>
              <w:rPr>
                <w:rFonts w:ascii="Arial" w:hAnsi="Arial" w:cs="Arial"/>
                <w:b/>
              </w:rPr>
            </w:pPr>
          </w:p>
          <w:p w14:paraId="092A6F5E" w14:textId="339DE41E" w:rsidR="00DF5806" w:rsidRPr="00590F89" w:rsidRDefault="00DF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6228" w:type="dxa"/>
            <w:gridSpan w:val="10"/>
          </w:tcPr>
          <w:p w14:paraId="3BFF24B8" w14:textId="77777777" w:rsidR="00DF5806" w:rsidRPr="00590F89" w:rsidRDefault="00DF5806">
            <w:pPr>
              <w:rPr>
                <w:rFonts w:ascii="Arial" w:hAnsi="Arial" w:cs="Arial"/>
              </w:rPr>
            </w:pPr>
          </w:p>
        </w:tc>
      </w:tr>
      <w:tr w:rsidR="00613733" w:rsidRPr="00590F89" w14:paraId="682AA205" w14:textId="77777777" w:rsidTr="00121D3A">
        <w:tc>
          <w:tcPr>
            <w:tcW w:w="3250" w:type="dxa"/>
            <w:gridSpan w:val="2"/>
            <w:shd w:val="clear" w:color="auto" w:fill="C2D69B" w:themeFill="accent3" w:themeFillTint="99"/>
          </w:tcPr>
          <w:p w14:paraId="5EBC5B09" w14:textId="38943E52" w:rsidR="00613733" w:rsidRPr="00590F89" w:rsidRDefault="001904CF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 xml:space="preserve">Ofsted </w:t>
            </w:r>
            <w:r w:rsidR="00844822" w:rsidRPr="00590F89">
              <w:rPr>
                <w:rFonts w:ascii="Arial" w:hAnsi="Arial" w:cs="Arial"/>
                <w:b/>
              </w:rPr>
              <w:t>Registration</w:t>
            </w:r>
            <w:r w:rsidR="00DF5806" w:rsidRPr="00590F89">
              <w:rPr>
                <w:rFonts w:ascii="Arial" w:hAnsi="Arial" w:cs="Arial"/>
                <w:b/>
              </w:rPr>
              <w:t xml:space="preserve"> Date</w:t>
            </w:r>
            <w:r w:rsidRPr="00590F8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28" w:type="dxa"/>
            <w:gridSpan w:val="10"/>
          </w:tcPr>
          <w:p w14:paraId="7AFD58A9" w14:textId="472FF98A" w:rsidR="00613733" w:rsidRPr="00590F89" w:rsidRDefault="001904CF" w:rsidP="00613733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590F89">
              <w:rPr>
                <w:rFonts w:ascii="Arial" w:hAnsi="Arial" w:cs="Arial"/>
                <w:i/>
                <w:color w:val="BFBFBF" w:themeColor="background1" w:themeShade="BF"/>
              </w:rPr>
              <w:t>(</w:t>
            </w:r>
            <w:proofErr w:type="gramStart"/>
            <w:r w:rsidRPr="00590F89">
              <w:rPr>
                <w:rFonts w:ascii="Arial" w:hAnsi="Arial" w:cs="Arial"/>
                <w:i/>
                <w:color w:val="BFBFBF" w:themeColor="background1" w:themeShade="BF"/>
              </w:rPr>
              <w:t>if</w:t>
            </w:r>
            <w:proofErr w:type="gramEnd"/>
            <w:r w:rsidRPr="00590F89">
              <w:rPr>
                <w:rFonts w:ascii="Arial" w:hAnsi="Arial" w:cs="Arial"/>
                <w:i/>
                <w:color w:val="BFBFBF" w:themeColor="background1" w:themeShade="BF"/>
              </w:rPr>
              <w:t xml:space="preserve"> not received, please state date of </w:t>
            </w:r>
            <w:r w:rsidR="00974250" w:rsidRPr="00590F89">
              <w:rPr>
                <w:rFonts w:ascii="Arial" w:hAnsi="Arial" w:cs="Arial"/>
                <w:i/>
                <w:color w:val="BFBFBF" w:themeColor="background1" w:themeShade="BF"/>
              </w:rPr>
              <w:t>registration</w:t>
            </w:r>
            <w:r w:rsidRPr="00590F89">
              <w:rPr>
                <w:rFonts w:ascii="Arial" w:hAnsi="Arial" w:cs="Arial"/>
                <w:i/>
                <w:color w:val="BFBFBF" w:themeColor="background1" w:themeShade="BF"/>
              </w:rPr>
              <w:t>)</w:t>
            </w:r>
          </w:p>
          <w:p w14:paraId="643F36EA" w14:textId="77777777" w:rsidR="002E18C4" w:rsidRPr="00590F89" w:rsidRDefault="002E18C4" w:rsidP="00613733">
            <w:pPr>
              <w:rPr>
                <w:rFonts w:ascii="Arial" w:hAnsi="Arial" w:cs="Arial"/>
              </w:rPr>
            </w:pPr>
          </w:p>
        </w:tc>
      </w:tr>
      <w:tr w:rsidR="002F1C20" w:rsidRPr="00590F89" w14:paraId="5AD802D7" w14:textId="77777777" w:rsidTr="00121D3A">
        <w:tc>
          <w:tcPr>
            <w:tcW w:w="3250" w:type="dxa"/>
            <w:gridSpan w:val="2"/>
            <w:shd w:val="clear" w:color="auto" w:fill="C2D69B" w:themeFill="accent3" w:themeFillTint="99"/>
          </w:tcPr>
          <w:p w14:paraId="4696930D" w14:textId="0F436788" w:rsidR="002F1C20" w:rsidRPr="00590F89" w:rsidRDefault="002F1C2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Contact:</w:t>
            </w:r>
          </w:p>
        </w:tc>
        <w:tc>
          <w:tcPr>
            <w:tcW w:w="6228" w:type="dxa"/>
            <w:gridSpan w:val="10"/>
          </w:tcPr>
          <w:p w14:paraId="19942F85" w14:textId="77777777" w:rsidR="002F1C20" w:rsidRPr="00590F89" w:rsidRDefault="002F1C20" w:rsidP="00613733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</w:p>
          <w:p w14:paraId="64EFB3F7" w14:textId="73EDA444" w:rsidR="002F1C20" w:rsidRPr="00590F89" w:rsidRDefault="002F1C20" w:rsidP="00613733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</w:tr>
      <w:tr w:rsidR="002F1C20" w:rsidRPr="00590F89" w14:paraId="28A088F8" w14:textId="77777777" w:rsidTr="00121D3A">
        <w:trPr>
          <w:trHeight w:val="275"/>
        </w:trPr>
        <w:tc>
          <w:tcPr>
            <w:tcW w:w="3250" w:type="dxa"/>
            <w:gridSpan w:val="2"/>
            <w:shd w:val="clear" w:color="auto" w:fill="C2D69B" w:themeFill="accent3" w:themeFillTint="99"/>
          </w:tcPr>
          <w:p w14:paraId="2BF1D277" w14:textId="77777777" w:rsidR="002F1C20" w:rsidRPr="00590F89" w:rsidRDefault="002F1C2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Contact Telephone:</w:t>
            </w:r>
          </w:p>
          <w:p w14:paraId="7723E955" w14:textId="77777777" w:rsidR="002F1C20" w:rsidRPr="00590F89" w:rsidRDefault="002F1C20" w:rsidP="00613733">
            <w:pPr>
              <w:rPr>
                <w:rFonts w:ascii="Arial" w:hAnsi="Arial" w:cs="Arial"/>
                <w:b/>
              </w:rPr>
            </w:pPr>
          </w:p>
        </w:tc>
        <w:tc>
          <w:tcPr>
            <w:tcW w:w="6228" w:type="dxa"/>
            <w:gridSpan w:val="10"/>
          </w:tcPr>
          <w:p w14:paraId="37BB545F" w14:textId="77777777" w:rsidR="002F1C20" w:rsidRPr="00590F89" w:rsidRDefault="002F1C20" w:rsidP="00613733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</w:tr>
      <w:tr w:rsidR="002F1C20" w:rsidRPr="00590F89" w14:paraId="0CEBE052" w14:textId="77777777" w:rsidTr="00121D3A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FC66A0" w14:textId="77777777" w:rsidR="002F1C20" w:rsidRPr="00590F89" w:rsidRDefault="002F1C2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Contact Email Address:</w:t>
            </w:r>
          </w:p>
          <w:p w14:paraId="31B35E5F" w14:textId="7DB320C0" w:rsidR="00F72027" w:rsidRPr="00590F89" w:rsidRDefault="00F72027" w:rsidP="00613733">
            <w:pPr>
              <w:rPr>
                <w:rFonts w:ascii="Arial" w:hAnsi="Arial" w:cs="Arial"/>
                <w:b/>
              </w:rPr>
            </w:pPr>
          </w:p>
        </w:tc>
        <w:tc>
          <w:tcPr>
            <w:tcW w:w="6228" w:type="dxa"/>
            <w:gridSpan w:val="10"/>
            <w:tcBorders>
              <w:bottom w:val="single" w:sz="4" w:space="0" w:color="auto"/>
            </w:tcBorders>
          </w:tcPr>
          <w:p w14:paraId="493838E7" w14:textId="77777777" w:rsidR="002F1C20" w:rsidRPr="00590F89" w:rsidRDefault="002F1C20" w:rsidP="00613733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</w:tr>
      <w:tr w:rsidR="00C74C88" w:rsidRPr="00590F89" w14:paraId="243E4BD2" w14:textId="77777777" w:rsidTr="00121D3A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24FBB9" w14:textId="71D6D837" w:rsidR="00844822" w:rsidRPr="00590F89" w:rsidRDefault="00C74C88" w:rsidP="00974250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lastRenderedPageBreak/>
              <w:t xml:space="preserve">Ward </w:t>
            </w:r>
            <w:r w:rsidR="0018687D" w:rsidRPr="00590F89">
              <w:rPr>
                <w:rFonts w:ascii="Arial" w:hAnsi="Arial" w:cs="Arial"/>
                <w:b/>
              </w:rPr>
              <w:t>where proposed capital project located</w:t>
            </w:r>
            <w:r w:rsidR="00176D1C" w:rsidRPr="00590F8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</w:tcBorders>
          </w:tcPr>
          <w:p w14:paraId="7DD9B694" w14:textId="77777777" w:rsidR="00C74C88" w:rsidRPr="00590F89" w:rsidRDefault="00C74C88" w:rsidP="00613733">
            <w:pPr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</w:tr>
      <w:tr w:rsidR="00613733" w:rsidRPr="00590F89" w14:paraId="11E45009" w14:textId="77777777" w:rsidTr="00121D3A">
        <w:tc>
          <w:tcPr>
            <w:tcW w:w="9478" w:type="dxa"/>
            <w:gridSpan w:val="12"/>
            <w:shd w:val="clear" w:color="auto" w:fill="C2D69B" w:themeFill="accent3" w:themeFillTint="99"/>
          </w:tcPr>
          <w:p w14:paraId="128C3D6A" w14:textId="77777777" w:rsidR="00613733" w:rsidRPr="00590F89" w:rsidRDefault="00F64BE5" w:rsidP="001904CF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 xml:space="preserve">Please </w:t>
            </w:r>
            <w:r w:rsidR="00844822" w:rsidRPr="00590F89">
              <w:rPr>
                <w:rFonts w:ascii="Arial" w:hAnsi="Arial" w:cs="Arial"/>
                <w:b/>
              </w:rPr>
              <w:t xml:space="preserve">indicate YES or NO to the following questions </w:t>
            </w:r>
          </w:p>
          <w:p w14:paraId="50095A91" w14:textId="546EBDA3" w:rsidR="0018687D" w:rsidRPr="00590F89" w:rsidRDefault="0018687D" w:rsidP="001904CF">
            <w:pPr>
              <w:rPr>
                <w:rFonts w:ascii="Arial" w:hAnsi="Arial" w:cs="Arial"/>
                <w:b/>
              </w:rPr>
            </w:pPr>
          </w:p>
        </w:tc>
      </w:tr>
      <w:tr w:rsidR="000801D2" w:rsidRPr="00590F89" w14:paraId="62B335DE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250B5449" w14:textId="376DEEDB" w:rsidR="000801D2" w:rsidRPr="00590F89" w:rsidRDefault="000801D2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The proposed project includes the development</w:t>
            </w:r>
            <w:r w:rsidR="00974250" w:rsidRPr="00590F89">
              <w:rPr>
                <w:rFonts w:ascii="Arial" w:hAnsi="Arial" w:cs="Arial"/>
              </w:rPr>
              <w:t xml:space="preserve"> of new FEEE</w:t>
            </w:r>
            <w:r w:rsidRPr="00590F89">
              <w:rPr>
                <w:rFonts w:ascii="Arial" w:hAnsi="Arial" w:cs="Arial"/>
              </w:rPr>
              <w:t xml:space="preserve"> place</w:t>
            </w:r>
            <w:r w:rsidR="006970DB" w:rsidRPr="00590F89">
              <w:rPr>
                <w:rFonts w:ascii="Arial" w:hAnsi="Arial" w:cs="Arial"/>
              </w:rPr>
              <w:t>s in Derby City</w:t>
            </w:r>
          </w:p>
          <w:p w14:paraId="2D5BBFFF" w14:textId="74D83C5A" w:rsidR="00844822" w:rsidRPr="00590F89" w:rsidRDefault="00844822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33E17773" w14:textId="5056E6C3" w:rsidR="000801D2" w:rsidRPr="00590F89" w:rsidRDefault="000801D2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8" w:type="dxa"/>
            <w:shd w:val="clear" w:color="auto" w:fill="FFFFFF" w:themeFill="background1"/>
          </w:tcPr>
          <w:p w14:paraId="6BB03A23" w14:textId="0E3823FB" w:rsidR="000801D2" w:rsidRPr="00590F89" w:rsidRDefault="000801D2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F64BE5" w:rsidRPr="00590F89" w14:paraId="505BD453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11FD4393" w14:textId="77777777" w:rsidR="00F64BE5" w:rsidRPr="00590F89" w:rsidRDefault="00F64BE5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 xml:space="preserve">This provision is located within </w:t>
            </w:r>
            <w:r w:rsidR="00974250" w:rsidRPr="00590F89">
              <w:rPr>
                <w:rFonts w:ascii="Arial" w:hAnsi="Arial" w:cs="Arial"/>
              </w:rPr>
              <w:t>Derby City</w:t>
            </w:r>
            <w:r w:rsidRPr="00590F89">
              <w:rPr>
                <w:rFonts w:ascii="Arial" w:hAnsi="Arial" w:cs="Arial"/>
              </w:rPr>
              <w:t xml:space="preserve"> </w:t>
            </w:r>
          </w:p>
          <w:p w14:paraId="7EDF1732" w14:textId="690E7E2F" w:rsidR="00844822" w:rsidRPr="00590F89" w:rsidRDefault="00844822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4F89E6A1" w14:textId="77777777" w:rsidR="00F64BE5" w:rsidRPr="00590F89" w:rsidRDefault="00F64BE5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8" w:type="dxa"/>
            <w:shd w:val="clear" w:color="auto" w:fill="FFFFFF" w:themeFill="background1"/>
          </w:tcPr>
          <w:p w14:paraId="786185ED" w14:textId="77777777" w:rsidR="00F64BE5" w:rsidRPr="00590F89" w:rsidRDefault="00F64BE5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F64BE5" w:rsidRPr="00590F89" w14:paraId="66B2DDE9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09639E12" w14:textId="0F711CD5" w:rsidR="00F64BE5" w:rsidRPr="00590F89" w:rsidRDefault="00F64BE5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 xml:space="preserve">The provision has a good or above grading from </w:t>
            </w:r>
            <w:r w:rsidR="000801D2" w:rsidRPr="00590F89">
              <w:rPr>
                <w:rFonts w:ascii="Arial" w:hAnsi="Arial" w:cs="Arial"/>
              </w:rPr>
              <w:t>Ofsted or</w:t>
            </w:r>
            <w:r w:rsidRPr="00590F89">
              <w:rPr>
                <w:rFonts w:ascii="Arial" w:hAnsi="Arial" w:cs="Arial"/>
              </w:rPr>
              <w:t xml:space="preserve"> </w:t>
            </w:r>
            <w:r w:rsidR="00974250" w:rsidRPr="00590F89">
              <w:rPr>
                <w:rFonts w:ascii="Arial" w:hAnsi="Arial" w:cs="Arial"/>
              </w:rPr>
              <w:t xml:space="preserve">is awaiting </w:t>
            </w:r>
            <w:r w:rsidR="006970DB" w:rsidRPr="00590F89">
              <w:rPr>
                <w:rFonts w:ascii="Arial" w:hAnsi="Arial" w:cs="Arial"/>
              </w:rPr>
              <w:t xml:space="preserve">a </w:t>
            </w:r>
            <w:r w:rsidR="00974250" w:rsidRPr="00590F89">
              <w:rPr>
                <w:rFonts w:ascii="Arial" w:hAnsi="Arial" w:cs="Arial"/>
              </w:rPr>
              <w:t xml:space="preserve">first </w:t>
            </w:r>
            <w:proofErr w:type="gramStart"/>
            <w:r w:rsidR="00974250" w:rsidRPr="00590F89">
              <w:rPr>
                <w:rFonts w:ascii="Arial" w:hAnsi="Arial" w:cs="Arial"/>
              </w:rPr>
              <w:t>inspection</w:t>
            </w:r>
            <w:proofErr w:type="gramEnd"/>
          </w:p>
          <w:p w14:paraId="6DED5E79" w14:textId="16013452" w:rsidR="00844822" w:rsidRPr="00590F89" w:rsidRDefault="00844822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464E3E7E" w14:textId="77777777" w:rsidR="00F64BE5" w:rsidRPr="00590F89" w:rsidRDefault="00F64BE5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8" w:type="dxa"/>
            <w:shd w:val="clear" w:color="auto" w:fill="FFFFFF" w:themeFill="background1"/>
          </w:tcPr>
          <w:p w14:paraId="42C04F66" w14:textId="77777777" w:rsidR="00F64BE5" w:rsidRPr="00590F89" w:rsidRDefault="00F64BE5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F64BE5" w:rsidRPr="00590F89" w14:paraId="625D07BA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3B3D021F" w14:textId="57340AE9" w:rsidR="00F64BE5" w:rsidRPr="00590F89" w:rsidRDefault="00844822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You can e</w:t>
            </w:r>
            <w:r w:rsidR="00974250" w:rsidRPr="00590F89">
              <w:rPr>
                <w:rFonts w:ascii="Arial" w:hAnsi="Arial" w:cs="Arial"/>
              </w:rPr>
              <w:t xml:space="preserve">vidence that </w:t>
            </w:r>
            <w:r w:rsidRPr="00590F89">
              <w:rPr>
                <w:rFonts w:ascii="Arial" w:hAnsi="Arial" w:cs="Arial"/>
              </w:rPr>
              <w:t>the</w:t>
            </w:r>
            <w:r w:rsidR="00974250" w:rsidRPr="00590F89">
              <w:rPr>
                <w:rFonts w:ascii="Arial" w:hAnsi="Arial" w:cs="Arial"/>
              </w:rPr>
              <w:t xml:space="preserve"> provision is </w:t>
            </w:r>
            <w:r w:rsidRPr="00590F89">
              <w:rPr>
                <w:rFonts w:ascii="Arial" w:hAnsi="Arial" w:cs="Arial"/>
              </w:rPr>
              <w:t xml:space="preserve">full, or is </w:t>
            </w:r>
            <w:r w:rsidR="00974250" w:rsidRPr="00590F89">
              <w:rPr>
                <w:rFonts w:ascii="Arial" w:hAnsi="Arial" w:cs="Arial"/>
              </w:rPr>
              <w:t xml:space="preserve">close to full </w:t>
            </w:r>
            <w:r w:rsidR="005319CA" w:rsidRPr="00590F89">
              <w:rPr>
                <w:rFonts w:ascii="Arial" w:hAnsi="Arial" w:cs="Arial"/>
              </w:rPr>
              <w:t>capacity,</w:t>
            </w:r>
            <w:r w:rsidR="00974250" w:rsidRPr="00590F89">
              <w:rPr>
                <w:rFonts w:ascii="Arial" w:hAnsi="Arial" w:cs="Arial"/>
              </w:rPr>
              <w:t xml:space="preserve"> and you will not be able to offer additional FEEE places to working parents without </w:t>
            </w:r>
            <w:r w:rsidRPr="00590F89">
              <w:rPr>
                <w:rFonts w:ascii="Arial" w:hAnsi="Arial" w:cs="Arial"/>
              </w:rPr>
              <w:t>increasing the number of places available.</w:t>
            </w:r>
          </w:p>
          <w:p w14:paraId="7389F1D8" w14:textId="2C71042D" w:rsidR="00844822" w:rsidRPr="00590F89" w:rsidRDefault="00844822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0E0FEDC6" w14:textId="77777777" w:rsidR="00F64BE5" w:rsidRPr="00590F89" w:rsidRDefault="00CA2554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8" w:type="dxa"/>
            <w:shd w:val="clear" w:color="auto" w:fill="FFFFFF" w:themeFill="background1"/>
          </w:tcPr>
          <w:p w14:paraId="1421739D" w14:textId="77777777" w:rsidR="00F64BE5" w:rsidRPr="00590F89" w:rsidRDefault="00CA2554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974250" w:rsidRPr="00590F89" w14:paraId="7A4B53E4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303221BC" w14:textId="6F1F6E91" w:rsidR="00974250" w:rsidRPr="00590F89" w:rsidRDefault="00643255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You can evi</w:t>
            </w:r>
            <w:r w:rsidR="00974250" w:rsidRPr="00590F89">
              <w:rPr>
                <w:rFonts w:ascii="Arial" w:hAnsi="Arial" w:cs="Arial"/>
              </w:rPr>
              <w:t>dence you own the building</w:t>
            </w:r>
            <w:r w:rsidRPr="00590F89">
              <w:rPr>
                <w:rFonts w:ascii="Arial" w:hAnsi="Arial" w:cs="Arial"/>
              </w:rPr>
              <w:t xml:space="preserve"> and/or </w:t>
            </w:r>
            <w:r w:rsidR="00974250" w:rsidRPr="00590F89">
              <w:rPr>
                <w:rFonts w:ascii="Arial" w:hAnsi="Arial" w:cs="Arial"/>
              </w:rPr>
              <w:t xml:space="preserve">land or that you have permission of the building / </w:t>
            </w:r>
            <w:r w:rsidR="005319CA" w:rsidRPr="00590F89">
              <w:rPr>
                <w:rFonts w:ascii="Arial" w:hAnsi="Arial" w:cs="Arial"/>
              </w:rPr>
              <w:t>landowner</w:t>
            </w:r>
            <w:r w:rsidR="00974250" w:rsidRPr="00590F89">
              <w:rPr>
                <w:rFonts w:ascii="Arial" w:hAnsi="Arial" w:cs="Arial"/>
              </w:rPr>
              <w:t xml:space="preserve"> to make changes. </w:t>
            </w:r>
          </w:p>
          <w:p w14:paraId="3F234E5F" w14:textId="5A44706C" w:rsidR="00643255" w:rsidRPr="00590F89" w:rsidRDefault="00643255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488263E2" w14:textId="084C0787" w:rsidR="00974250" w:rsidRPr="00590F89" w:rsidRDefault="0097425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</w:t>
            </w:r>
            <w:r w:rsidR="00E9425C" w:rsidRPr="00590F89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768" w:type="dxa"/>
            <w:shd w:val="clear" w:color="auto" w:fill="FFFFFF" w:themeFill="background1"/>
          </w:tcPr>
          <w:p w14:paraId="4D3EB8FB" w14:textId="38028C95" w:rsidR="00974250" w:rsidRPr="00590F89" w:rsidRDefault="0097425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</w:t>
            </w:r>
            <w:r w:rsidR="00E9425C" w:rsidRPr="00590F89">
              <w:rPr>
                <w:rFonts w:ascii="Arial" w:hAnsi="Arial" w:cs="Arial"/>
                <w:b/>
              </w:rPr>
              <w:t>o</w:t>
            </w:r>
          </w:p>
        </w:tc>
      </w:tr>
      <w:tr w:rsidR="00974250" w:rsidRPr="00590F89" w14:paraId="78D93461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27A22BE5" w14:textId="23E195FC" w:rsidR="00974250" w:rsidRPr="00590F89" w:rsidRDefault="00643255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You can e</w:t>
            </w:r>
            <w:r w:rsidR="006970DB" w:rsidRPr="00590F89">
              <w:rPr>
                <w:rFonts w:ascii="Arial" w:hAnsi="Arial" w:cs="Arial"/>
              </w:rPr>
              <w:t xml:space="preserve">vidence </w:t>
            </w:r>
            <w:r w:rsidR="00974250" w:rsidRPr="00590F89">
              <w:rPr>
                <w:rFonts w:ascii="Arial" w:hAnsi="Arial" w:cs="Arial"/>
              </w:rPr>
              <w:t>you determined there is demand for creating a new provision, increasing the number of places in</w:t>
            </w:r>
            <w:r w:rsidR="00E9425C" w:rsidRPr="00590F89">
              <w:rPr>
                <w:rFonts w:ascii="Arial" w:hAnsi="Arial" w:cs="Arial"/>
              </w:rPr>
              <w:t xml:space="preserve"> an existing provision or an extension of the hours to an existing provision.</w:t>
            </w:r>
          </w:p>
          <w:p w14:paraId="36BB7475" w14:textId="04B421A9" w:rsidR="00643255" w:rsidRPr="00590F89" w:rsidRDefault="00643255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506F76FB" w14:textId="277C1E0E" w:rsidR="00974250" w:rsidRPr="00590F89" w:rsidRDefault="00E9425C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768" w:type="dxa"/>
            <w:shd w:val="clear" w:color="auto" w:fill="FFFFFF" w:themeFill="background1"/>
          </w:tcPr>
          <w:p w14:paraId="5F346A27" w14:textId="36A2AF18" w:rsidR="00974250" w:rsidRPr="00590F89" w:rsidRDefault="00E9425C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F64BE5" w:rsidRPr="00590F89" w14:paraId="39E41346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02C6A87E" w14:textId="3E6825F4" w:rsidR="00F64BE5" w:rsidRPr="00590F89" w:rsidRDefault="00643255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You have</w:t>
            </w:r>
            <w:r w:rsidR="00F64BE5" w:rsidRPr="00590F89">
              <w:rPr>
                <w:rFonts w:ascii="Arial" w:hAnsi="Arial" w:cs="Arial"/>
              </w:rPr>
              <w:t xml:space="preserve"> </w:t>
            </w:r>
            <w:r w:rsidRPr="00590F89">
              <w:rPr>
                <w:rFonts w:ascii="Arial" w:hAnsi="Arial" w:cs="Arial"/>
              </w:rPr>
              <w:t xml:space="preserve">the </w:t>
            </w:r>
            <w:r w:rsidR="00F64BE5" w:rsidRPr="00590F89">
              <w:rPr>
                <w:rFonts w:ascii="Arial" w:hAnsi="Arial" w:cs="Arial"/>
              </w:rPr>
              <w:t xml:space="preserve">legal </w:t>
            </w:r>
            <w:r w:rsidRPr="00590F89">
              <w:rPr>
                <w:rFonts w:ascii="Arial" w:hAnsi="Arial" w:cs="Arial"/>
              </w:rPr>
              <w:t xml:space="preserve">authority </w:t>
            </w:r>
            <w:r w:rsidR="00262B0C" w:rsidRPr="00590F89">
              <w:rPr>
                <w:rFonts w:ascii="Arial" w:hAnsi="Arial" w:cs="Arial"/>
              </w:rPr>
              <w:t>to</w:t>
            </w:r>
            <w:r w:rsidR="00F64BE5" w:rsidRPr="00590F89">
              <w:rPr>
                <w:rFonts w:ascii="Arial" w:hAnsi="Arial" w:cs="Arial"/>
              </w:rPr>
              <w:t xml:space="preserve"> apply for local authority </w:t>
            </w:r>
            <w:proofErr w:type="gramStart"/>
            <w:r w:rsidR="00F64BE5" w:rsidRPr="00590F89">
              <w:rPr>
                <w:rFonts w:ascii="Arial" w:hAnsi="Arial" w:cs="Arial"/>
              </w:rPr>
              <w:t>funding</w:t>
            </w:r>
            <w:proofErr w:type="gramEnd"/>
            <w:r w:rsidR="00253607" w:rsidRPr="00590F89">
              <w:rPr>
                <w:rFonts w:ascii="Arial" w:hAnsi="Arial" w:cs="Arial"/>
              </w:rPr>
              <w:t xml:space="preserve"> </w:t>
            </w:r>
          </w:p>
          <w:p w14:paraId="25FE6588" w14:textId="74E7D647" w:rsidR="00643255" w:rsidRPr="00590F89" w:rsidRDefault="00643255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2B89C8A8" w14:textId="0FEB8D86" w:rsidR="00F64BE5" w:rsidRPr="00590F89" w:rsidRDefault="00CA2554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</w:t>
            </w:r>
            <w:r w:rsidR="00E9425C" w:rsidRPr="00590F89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768" w:type="dxa"/>
            <w:shd w:val="clear" w:color="auto" w:fill="FFFFFF" w:themeFill="background1"/>
          </w:tcPr>
          <w:p w14:paraId="5FE39BFD" w14:textId="77777777" w:rsidR="00F64BE5" w:rsidRPr="00590F89" w:rsidRDefault="00CA2554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E9425C" w:rsidRPr="00590F89" w14:paraId="45342418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2187322B" w14:textId="65AE53DC" w:rsidR="00643255" w:rsidRPr="00590F89" w:rsidRDefault="00643255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You can provide detailed</w:t>
            </w:r>
            <w:r w:rsidR="00E9425C" w:rsidRPr="00590F89">
              <w:rPr>
                <w:rFonts w:ascii="Arial" w:hAnsi="Arial" w:cs="Arial"/>
              </w:rPr>
              <w:t xml:space="preserve"> financial </w:t>
            </w:r>
            <w:r w:rsidRPr="00590F89">
              <w:rPr>
                <w:rFonts w:ascii="Arial" w:hAnsi="Arial" w:cs="Arial"/>
              </w:rPr>
              <w:t xml:space="preserve">accounts and </w:t>
            </w:r>
            <w:r w:rsidR="00E9425C" w:rsidRPr="00590F89">
              <w:rPr>
                <w:rFonts w:ascii="Arial" w:hAnsi="Arial" w:cs="Arial"/>
              </w:rPr>
              <w:t xml:space="preserve">forecasting for your plans </w:t>
            </w:r>
            <w:r w:rsidRPr="00590F89">
              <w:rPr>
                <w:rFonts w:ascii="Arial" w:hAnsi="Arial" w:cs="Arial"/>
              </w:rPr>
              <w:t>to secure long</w:t>
            </w:r>
            <w:r w:rsidR="00E9425C" w:rsidRPr="00590F89">
              <w:rPr>
                <w:rFonts w:ascii="Arial" w:hAnsi="Arial" w:cs="Arial"/>
              </w:rPr>
              <w:t xml:space="preserve"> term </w:t>
            </w:r>
            <w:proofErr w:type="gramStart"/>
            <w:r w:rsidR="00E9425C" w:rsidRPr="00590F89">
              <w:rPr>
                <w:rFonts w:ascii="Arial" w:hAnsi="Arial" w:cs="Arial"/>
              </w:rPr>
              <w:t>sustainability</w:t>
            </w:r>
            <w:proofErr w:type="gramEnd"/>
          </w:p>
          <w:p w14:paraId="2A47E55E" w14:textId="4292CD9E" w:rsidR="00E9425C" w:rsidRPr="00590F89" w:rsidRDefault="00E9425C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23371D2B" w14:textId="1FDAE026" w:rsidR="00E9425C" w:rsidRPr="00590F89" w:rsidRDefault="00E9425C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8" w:type="dxa"/>
            <w:shd w:val="clear" w:color="auto" w:fill="FFFFFF" w:themeFill="background1"/>
          </w:tcPr>
          <w:p w14:paraId="1466C22E" w14:textId="37A1D29B" w:rsidR="00E9425C" w:rsidRPr="00590F89" w:rsidRDefault="00E9425C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E9425C" w:rsidRPr="00590F89" w14:paraId="239C71B1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310860B7" w14:textId="1BD5F2BC" w:rsidR="00E9425C" w:rsidRPr="00590F89" w:rsidRDefault="00643255" w:rsidP="001904CF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 xml:space="preserve">Will the additional </w:t>
            </w:r>
            <w:r w:rsidR="00E9425C" w:rsidRPr="00590F89">
              <w:rPr>
                <w:rFonts w:ascii="Arial" w:hAnsi="Arial" w:cs="Arial"/>
              </w:rPr>
              <w:t xml:space="preserve">places be available </w:t>
            </w:r>
            <w:r w:rsidR="00EE063A" w:rsidRPr="00590F89">
              <w:rPr>
                <w:rFonts w:ascii="Arial" w:hAnsi="Arial" w:cs="Arial"/>
              </w:rPr>
              <w:t>by September</w:t>
            </w:r>
            <w:r w:rsidR="00E9425C" w:rsidRPr="00590F89">
              <w:rPr>
                <w:rFonts w:ascii="Arial" w:hAnsi="Arial" w:cs="Arial"/>
                <w:b/>
                <w:bCs/>
              </w:rPr>
              <w:t xml:space="preserve"> 2025</w:t>
            </w:r>
            <w:r w:rsidR="00E9425C" w:rsidRPr="00590F89">
              <w:rPr>
                <w:rFonts w:ascii="Arial" w:hAnsi="Arial" w:cs="Arial"/>
              </w:rPr>
              <w:t xml:space="preserve">. </w:t>
            </w:r>
          </w:p>
          <w:p w14:paraId="5FD986E0" w14:textId="099D8FEB" w:rsidR="00643255" w:rsidRPr="00590F89" w:rsidRDefault="00643255" w:rsidP="001904CF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371825CE" w14:textId="6F9C0921" w:rsidR="00E9425C" w:rsidRPr="00590F89" w:rsidRDefault="00E9425C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8" w:type="dxa"/>
            <w:shd w:val="clear" w:color="auto" w:fill="FFFFFF" w:themeFill="background1"/>
          </w:tcPr>
          <w:p w14:paraId="346F0EED" w14:textId="24515446" w:rsidR="00E9425C" w:rsidRPr="00590F89" w:rsidRDefault="00E9425C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F64BE5" w:rsidRPr="00590F89" w14:paraId="0D78C11C" w14:textId="77777777" w:rsidTr="00121D3A">
        <w:tc>
          <w:tcPr>
            <w:tcW w:w="7939" w:type="dxa"/>
            <w:gridSpan w:val="9"/>
            <w:shd w:val="clear" w:color="auto" w:fill="C2D69B" w:themeFill="accent3" w:themeFillTint="99"/>
          </w:tcPr>
          <w:p w14:paraId="474BD424" w14:textId="4F42BBBF" w:rsidR="00F64BE5" w:rsidRPr="00590F89" w:rsidRDefault="00643255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 xml:space="preserve">I declare that the provision has no previous, </w:t>
            </w:r>
            <w:r w:rsidR="00EE063A" w:rsidRPr="00590F89">
              <w:rPr>
                <w:rFonts w:ascii="Arial" w:hAnsi="Arial" w:cs="Arial"/>
              </w:rPr>
              <w:t>current,</w:t>
            </w:r>
            <w:r w:rsidRPr="00590F89">
              <w:rPr>
                <w:rFonts w:ascii="Arial" w:hAnsi="Arial" w:cs="Arial"/>
              </w:rPr>
              <w:t xml:space="preserve"> or pending financial irregularities.  </w:t>
            </w:r>
          </w:p>
          <w:p w14:paraId="7DC44083" w14:textId="245E232B" w:rsidR="00643255" w:rsidRPr="00590F89" w:rsidRDefault="00643255" w:rsidP="0058274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shd w:val="clear" w:color="auto" w:fill="FFFFFF" w:themeFill="background1"/>
          </w:tcPr>
          <w:p w14:paraId="6CEBEADB" w14:textId="77777777" w:rsidR="00F64BE5" w:rsidRPr="00590F89" w:rsidRDefault="00CA2554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8" w:type="dxa"/>
            <w:shd w:val="clear" w:color="auto" w:fill="FFFFFF" w:themeFill="background1"/>
          </w:tcPr>
          <w:p w14:paraId="319DCAC5" w14:textId="77777777" w:rsidR="00F64BE5" w:rsidRPr="00590F89" w:rsidRDefault="00CA2554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B50920" w:rsidRPr="00590F89" w14:paraId="2BEC87F8" w14:textId="77777777" w:rsidTr="00121D3A">
        <w:tc>
          <w:tcPr>
            <w:tcW w:w="9478" w:type="dxa"/>
            <w:gridSpan w:val="12"/>
            <w:shd w:val="clear" w:color="auto" w:fill="C2D69B" w:themeFill="accent3" w:themeFillTint="99"/>
          </w:tcPr>
          <w:p w14:paraId="6C9504F8" w14:textId="532AB94B" w:rsidR="00B50920" w:rsidRPr="00590F89" w:rsidRDefault="00B5092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 xml:space="preserve">Please state </w:t>
            </w:r>
            <w:r w:rsidR="00E9425C" w:rsidRPr="00590F89">
              <w:rPr>
                <w:rFonts w:ascii="Arial" w:hAnsi="Arial" w:cs="Arial"/>
                <w:b/>
              </w:rPr>
              <w:t>the number of places you aim to create with the capital</w:t>
            </w:r>
            <w:r w:rsidR="00C571F7" w:rsidRPr="00590F89">
              <w:rPr>
                <w:rFonts w:ascii="Arial" w:hAnsi="Arial" w:cs="Arial"/>
                <w:b/>
              </w:rPr>
              <w:t xml:space="preserve"> grant </w:t>
            </w:r>
            <w:r w:rsidR="00E9425C" w:rsidRPr="00590F89">
              <w:rPr>
                <w:rFonts w:ascii="Arial" w:hAnsi="Arial" w:cs="Arial"/>
                <w:b/>
              </w:rPr>
              <w:t xml:space="preserve">funding </w:t>
            </w:r>
            <w:r w:rsidR="00C571F7" w:rsidRPr="00590F89">
              <w:rPr>
                <w:rFonts w:ascii="Arial" w:hAnsi="Arial" w:cs="Arial"/>
                <w:b/>
              </w:rPr>
              <w:t xml:space="preserve">and the </w:t>
            </w:r>
            <w:r w:rsidR="005319CA" w:rsidRPr="00590F89">
              <w:rPr>
                <w:rFonts w:ascii="Arial" w:hAnsi="Arial" w:cs="Arial"/>
                <w:b/>
              </w:rPr>
              <w:t>project type</w:t>
            </w:r>
            <w:r w:rsidR="00C571F7" w:rsidRPr="00590F89">
              <w:rPr>
                <w:rFonts w:ascii="Arial" w:hAnsi="Arial" w:cs="Arial"/>
                <w:b/>
              </w:rPr>
              <w:t xml:space="preserve"> you will apply</w:t>
            </w:r>
            <w:r w:rsidR="00EE063A" w:rsidRPr="00590F8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E063A" w:rsidRPr="00590F89">
              <w:rPr>
                <w:rFonts w:ascii="Arial" w:hAnsi="Arial" w:cs="Arial"/>
                <w:b/>
              </w:rPr>
              <w:t>by:-</w:t>
            </w:r>
            <w:proofErr w:type="gramEnd"/>
          </w:p>
        </w:tc>
      </w:tr>
      <w:tr w:rsidR="00202115" w:rsidRPr="00590F89" w14:paraId="606823D8" w14:textId="77777777" w:rsidTr="00121D3A">
        <w:tc>
          <w:tcPr>
            <w:tcW w:w="5741" w:type="dxa"/>
            <w:gridSpan w:val="5"/>
            <w:shd w:val="clear" w:color="auto" w:fill="C2D69B" w:themeFill="accent3" w:themeFillTint="99"/>
          </w:tcPr>
          <w:p w14:paraId="06F91A0C" w14:textId="77777777" w:rsidR="00202115" w:rsidRPr="00590F89" w:rsidRDefault="00202115" w:rsidP="006137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gridSpan w:val="2"/>
            <w:shd w:val="clear" w:color="auto" w:fill="C2D69B" w:themeFill="accent3" w:themeFillTint="99"/>
          </w:tcPr>
          <w:p w14:paraId="1221F890" w14:textId="3397E646" w:rsidR="00202115" w:rsidRPr="00590F89" w:rsidRDefault="00202115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Under 2’s</w:t>
            </w:r>
          </w:p>
        </w:tc>
        <w:tc>
          <w:tcPr>
            <w:tcW w:w="1246" w:type="dxa"/>
            <w:gridSpan w:val="3"/>
            <w:shd w:val="clear" w:color="auto" w:fill="C2D69B" w:themeFill="accent3" w:themeFillTint="99"/>
          </w:tcPr>
          <w:p w14:paraId="3C4965B5" w14:textId="514142BE" w:rsidR="00202115" w:rsidRPr="00590F89" w:rsidRDefault="005319CA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2-year-olds</w:t>
            </w:r>
          </w:p>
        </w:tc>
        <w:tc>
          <w:tcPr>
            <w:tcW w:w="1246" w:type="dxa"/>
            <w:gridSpan w:val="2"/>
            <w:shd w:val="clear" w:color="auto" w:fill="C2D69B" w:themeFill="accent3" w:themeFillTint="99"/>
          </w:tcPr>
          <w:p w14:paraId="790F70D2" w14:textId="13BBAB71" w:rsidR="00202115" w:rsidRPr="00590F89" w:rsidRDefault="00202115" w:rsidP="00613733">
            <w:pPr>
              <w:rPr>
                <w:rFonts w:ascii="Arial" w:hAnsi="Arial" w:cs="Arial"/>
                <w:b/>
              </w:rPr>
            </w:pPr>
            <w:proofErr w:type="gramStart"/>
            <w:r w:rsidRPr="00590F89">
              <w:rPr>
                <w:rFonts w:ascii="Arial" w:hAnsi="Arial" w:cs="Arial"/>
                <w:b/>
              </w:rPr>
              <w:t>3&amp;4 year olds</w:t>
            </w:r>
            <w:proofErr w:type="gramEnd"/>
          </w:p>
        </w:tc>
      </w:tr>
      <w:tr w:rsidR="00202115" w:rsidRPr="00590F89" w14:paraId="303D8091" w14:textId="77777777" w:rsidTr="00121D3A">
        <w:tc>
          <w:tcPr>
            <w:tcW w:w="5741" w:type="dxa"/>
            <w:gridSpan w:val="5"/>
            <w:shd w:val="clear" w:color="auto" w:fill="C2D69B" w:themeFill="accent3" w:themeFillTint="99"/>
          </w:tcPr>
          <w:p w14:paraId="21759F8B" w14:textId="1AD20956" w:rsidR="00202115" w:rsidRPr="00590F89" w:rsidRDefault="00202115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New Build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D29F0BF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14:paraId="3D05A03C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38765F94" w14:textId="49B7D9C3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</w:tr>
      <w:tr w:rsidR="00202115" w:rsidRPr="00590F89" w14:paraId="0646D28D" w14:textId="77777777" w:rsidTr="00121D3A">
        <w:tc>
          <w:tcPr>
            <w:tcW w:w="5741" w:type="dxa"/>
            <w:gridSpan w:val="5"/>
            <w:shd w:val="clear" w:color="auto" w:fill="C2D69B" w:themeFill="accent3" w:themeFillTint="99"/>
          </w:tcPr>
          <w:p w14:paraId="0BC3BAFE" w14:textId="29135574" w:rsidR="00202115" w:rsidRPr="00590F89" w:rsidRDefault="00EE063A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Expansion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246E664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14:paraId="05016A2A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6EE9469C" w14:textId="2C479C60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</w:tr>
      <w:tr w:rsidR="00202115" w:rsidRPr="00590F89" w14:paraId="6B699FE9" w14:textId="77777777" w:rsidTr="00121D3A">
        <w:tc>
          <w:tcPr>
            <w:tcW w:w="5741" w:type="dxa"/>
            <w:gridSpan w:val="5"/>
            <w:shd w:val="clear" w:color="auto" w:fill="C2D69B" w:themeFill="accent3" w:themeFillTint="99"/>
          </w:tcPr>
          <w:p w14:paraId="660812B5" w14:textId="77777777" w:rsidR="00202115" w:rsidRPr="00590F89" w:rsidRDefault="00202115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Conversion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1E627386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14:paraId="41F6AF13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5EC29F64" w14:textId="0F2BCCF4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</w:tr>
      <w:tr w:rsidR="00202115" w:rsidRPr="00590F89" w14:paraId="5A2C03B0" w14:textId="77777777" w:rsidTr="00121D3A">
        <w:tc>
          <w:tcPr>
            <w:tcW w:w="5741" w:type="dxa"/>
            <w:gridSpan w:val="5"/>
            <w:shd w:val="clear" w:color="auto" w:fill="C2D69B" w:themeFill="accent3" w:themeFillTint="99"/>
          </w:tcPr>
          <w:p w14:paraId="4E288CA7" w14:textId="77777777" w:rsidR="00202115" w:rsidRPr="00590F89" w:rsidRDefault="00202115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Refurbishment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D6D0501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14:paraId="1A65D254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04A8C8CD" w14:textId="018744F4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</w:tr>
      <w:tr w:rsidR="00202115" w:rsidRPr="00590F89" w14:paraId="12387B59" w14:textId="77777777" w:rsidTr="00121D3A">
        <w:tc>
          <w:tcPr>
            <w:tcW w:w="5741" w:type="dxa"/>
            <w:gridSpan w:val="5"/>
            <w:shd w:val="clear" w:color="auto" w:fill="C2D69B" w:themeFill="accent3" w:themeFillTint="99"/>
          </w:tcPr>
          <w:p w14:paraId="65965F03" w14:textId="240E77F8" w:rsidR="00202115" w:rsidRPr="00590F89" w:rsidRDefault="00202115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R</w:t>
            </w:r>
            <w:r w:rsidR="00C571F7" w:rsidRPr="00590F89">
              <w:rPr>
                <w:rFonts w:ascii="Arial" w:hAnsi="Arial" w:cs="Arial"/>
              </w:rPr>
              <w:t xml:space="preserve">esources to </w:t>
            </w:r>
            <w:r w:rsidRPr="00590F89">
              <w:rPr>
                <w:rFonts w:ascii="Arial" w:hAnsi="Arial" w:cs="Arial"/>
              </w:rPr>
              <w:t xml:space="preserve">support </w:t>
            </w:r>
            <w:r w:rsidR="00C571F7" w:rsidRPr="00590F89">
              <w:rPr>
                <w:rFonts w:ascii="Arial" w:hAnsi="Arial" w:cs="Arial"/>
              </w:rPr>
              <w:t>high quality childcare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32B5C26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14:paraId="417B0654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46" w:type="dxa"/>
            <w:gridSpan w:val="2"/>
            <w:shd w:val="clear" w:color="auto" w:fill="000000" w:themeFill="text1"/>
          </w:tcPr>
          <w:p w14:paraId="54C7DB64" w14:textId="1517F554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</w:tr>
      <w:tr w:rsidR="00B50920" w:rsidRPr="00590F89" w14:paraId="76FE8975" w14:textId="77777777" w:rsidTr="00121D3A">
        <w:tc>
          <w:tcPr>
            <w:tcW w:w="5741" w:type="dxa"/>
            <w:gridSpan w:val="5"/>
            <w:shd w:val="clear" w:color="auto" w:fill="C2D69B" w:themeFill="accent3" w:themeFillTint="99"/>
          </w:tcPr>
          <w:p w14:paraId="1BE0CE04" w14:textId="27B15CF3" w:rsidR="00B50920" w:rsidRPr="00590F89" w:rsidRDefault="00B50920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 xml:space="preserve">Total Project </w:t>
            </w:r>
            <w:r w:rsidR="00F72027" w:rsidRPr="00590F89">
              <w:rPr>
                <w:rFonts w:ascii="Arial" w:hAnsi="Arial" w:cs="Arial"/>
              </w:rPr>
              <w:t>Cost (</w:t>
            </w:r>
            <w:r w:rsidR="005F2A5E" w:rsidRPr="00590F89">
              <w:rPr>
                <w:rFonts w:ascii="Arial" w:hAnsi="Arial" w:cs="Arial"/>
                <w:i/>
              </w:rPr>
              <w:t>estimate only if necessary)</w:t>
            </w:r>
          </w:p>
        </w:tc>
        <w:tc>
          <w:tcPr>
            <w:tcW w:w="3737" w:type="dxa"/>
            <w:gridSpan w:val="7"/>
            <w:shd w:val="clear" w:color="auto" w:fill="auto"/>
          </w:tcPr>
          <w:p w14:paraId="1A4C2A46" w14:textId="77777777" w:rsidR="00B50920" w:rsidRPr="00590F89" w:rsidRDefault="00B50920" w:rsidP="005F2A5E">
            <w:pPr>
              <w:rPr>
                <w:rFonts w:ascii="Arial" w:hAnsi="Arial" w:cs="Arial"/>
                <w:iCs/>
              </w:rPr>
            </w:pPr>
            <w:r w:rsidRPr="00590F89">
              <w:rPr>
                <w:rFonts w:ascii="Arial" w:hAnsi="Arial" w:cs="Arial"/>
                <w:iCs/>
              </w:rPr>
              <w:t xml:space="preserve">£ </w:t>
            </w:r>
          </w:p>
        </w:tc>
      </w:tr>
      <w:tr w:rsidR="00B50920" w:rsidRPr="00590F89" w14:paraId="68DFE708" w14:textId="77777777" w:rsidTr="00121D3A">
        <w:tc>
          <w:tcPr>
            <w:tcW w:w="5741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DEC3907" w14:textId="77777777" w:rsidR="00B50920" w:rsidRPr="00590F89" w:rsidRDefault="00B50920" w:rsidP="0058274B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Your contribution to the overall project cost</w:t>
            </w:r>
          </w:p>
        </w:tc>
        <w:tc>
          <w:tcPr>
            <w:tcW w:w="37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548E33" w14:textId="77777777" w:rsidR="00B50920" w:rsidRPr="00590F89" w:rsidRDefault="00B50920" w:rsidP="0058274B">
            <w:pPr>
              <w:rPr>
                <w:rFonts w:ascii="Arial" w:hAnsi="Arial" w:cs="Arial"/>
                <w:i/>
              </w:rPr>
            </w:pPr>
            <w:r w:rsidRPr="00590F89">
              <w:rPr>
                <w:rFonts w:ascii="Arial" w:hAnsi="Arial" w:cs="Arial"/>
                <w:i/>
              </w:rPr>
              <w:t>£</w:t>
            </w:r>
          </w:p>
        </w:tc>
      </w:tr>
      <w:tr w:rsidR="00202115" w:rsidRPr="00590F89" w14:paraId="0A8C45F7" w14:textId="77777777" w:rsidTr="00121D3A">
        <w:tc>
          <w:tcPr>
            <w:tcW w:w="9478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79966B" w14:textId="6F232E19" w:rsidR="00202115" w:rsidRPr="00590F89" w:rsidRDefault="00202115" w:rsidP="0058274B">
            <w:pPr>
              <w:rPr>
                <w:rFonts w:ascii="Arial" w:hAnsi="Arial" w:cs="Arial"/>
                <w:b/>
                <w:bCs/>
                <w:iCs/>
              </w:rPr>
            </w:pPr>
            <w:r w:rsidRPr="00590F89">
              <w:rPr>
                <w:rFonts w:ascii="Arial" w:hAnsi="Arial" w:cs="Arial"/>
                <w:b/>
                <w:bCs/>
                <w:iCs/>
              </w:rPr>
              <w:t>Please provide us with a brief description of your project, including how it will increase your capacity.</w:t>
            </w:r>
          </w:p>
        </w:tc>
      </w:tr>
      <w:tr w:rsidR="00202115" w:rsidRPr="00590F89" w14:paraId="6DDDD3F7" w14:textId="77777777" w:rsidTr="00121D3A">
        <w:tc>
          <w:tcPr>
            <w:tcW w:w="94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B020420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7AEE19BF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1C1A6CFB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19815185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40B0C056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4B71DDA8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4E96F6FB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2EE6D9AF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1C7A0D8A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7EC2228D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  <w:p w14:paraId="28D0D08F" w14:textId="77777777" w:rsidR="00202115" w:rsidRPr="00590F89" w:rsidRDefault="00202115" w:rsidP="0058274B">
            <w:pPr>
              <w:rPr>
                <w:rFonts w:ascii="Arial" w:hAnsi="Arial" w:cs="Arial"/>
                <w:iCs/>
              </w:rPr>
            </w:pPr>
          </w:p>
        </w:tc>
      </w:tr>
      <w:tr w:rsidR="00334A8C" w:rsidRPr="00590F89" w14:paraId="02FC6C9A" w14:textId="77777777" w:rsidTr="00121D3A">
        <w:tc>
          <w:tcPr>
            <w:tcW w:w="94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8DEF436" w14:textId="6A839A47" w:rsidR="00334A8C" w:rsidRPr="00590F89" w:rsidRDefault="00334A8C" w:rsidP="00334A8C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lastRenderedPageBreak/>
              <w:t>Is the provision for sale or is planned to be sold within the next 24 months</w:t>
            </w:r>
            <w:r>
              <w:rPr>
                <w:rFonts w:ascii="Arial" w:hAnsi="Arial" w:cs="Arial"/>
              </w:rPr>
              <w:t xml:space="preserve">? </w:t>
            </w:r>
            <w:r w:rsidRPr="00334A8C">
              <w:rPr>
                <w:rFonts w:ascii="Arial" w:hAnsi="Arial" w:cs="Arial"/>
                <w:b/>
                <w:bCs/>
              </w:rPr>
              <w:t>Y</w:t>
            </w:r>
            <w:r w:rsidR="00A67055">
              <w:rPr>
                <w:rFonts w:ascii="Arial" w:hAnsi="Arial" w:cs="Arial"/>
                <w:b/>
                <w:bCs/>
              </w:rPr>
              <w:t>es</w:t>
            </w:r>
            <w:r w:rsidRPr="00334A8C">
              <w:rPr>
                <w:rFonts w:ascii="Arial" w:hAnsi="Arial" w:cs="Arial"/>
                <w:b/>
                <w:bCs/>
              </w:rPr>
              <w:t>/N</w:t>
            </w:r>
            <w:r w:rsidR="00A67055">
              <w:rPr>
                <w:rFonts w:ascii="Arial" w:hAnsi="Arial" w:cs="Arial"/>
                <w:b/>
                <w:bCs/>
              </w:rPr>
              <w:t>o</w:t>
            </w:r>
          </w:p>
          <w:p w14:paraId="431475EA" w14:textId="77777777" w:rsidR="00334A8C" w:rsidRPr="00590F89" w:rsidRDefault="00334A8C" w:rsidP="0058274B">
            <w:pPr>
              <w:rPr>
                <w:rFonts w:ascii="Arial" w:hAnsi="Arial" w:cs="Arial"/>
                <w:iCs/>
              </w:rPr>
            </w:pPr>
          </w:p>
        </w:tc>
      </w:tr>
      <w:tr w:rsidR="00CA2554" w:rsidRPr="00590F89" w14:paraId="1FFBB9A2" w14:textId="77777777" w:rsidTr="00121D3A">
        <w:trPr>
          <w:trHeight w:val="230"/>
        </w:trPr>
        <w:tc>
          <w:tcPr>
            <w:tcW w:w="94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077B5D5" w14:textId="77777777" w:rsidR="00546A19" w:rsidRPr="00590F89" w:rsidRDefault="00CA2554" w:rsidP="00202115">
            <w:pPr>
              <w:rPr>
                <w:rFonts w:ascii="Arial" w:hAnsi="Arial" w:cs="Arial"/>
                <w:b/>
                <w:iCs/>
              </w:rPr>
            </w:pPr>
            <w:r w:rsidRPr="00590F89">
              <w:rPr>
                <w:rFonts w:ascii="Arial" w:hAnsi="Arial" w:cs="Arial"/>
                <w:b/>
                <w:iCs/>
              </w:rPr>
              <w:t xml:space="preserve">SIGNATURE OF </w:t>
            </w:r>
            <w:r w:rsidR="00FC551E" w:rsidRPr="00590F89">
              <w:rPr>
                <w:rFonts w:ascii="Arial" w:hAnsi="Arial" w:cs="Arial"/>
                <w:b/>
                <w:iCs/>
              </w:rPr>
              <w:t>APPLICANT:</w:t>
            </w:r>
            <w:r w:rsidR="00546A19" w:rsidRPr="00590F89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4819C733" w14:textId="7C3B7CD3" w:rsidR="00202115" w:rsidRPr="00590F89" w:rsidRDefault="00202115" w:rsidP="00202115">
            <w:pPr>
              <w:rPr>
                <w:rFonts w:ascii="Arial" w:hAnsi="Arial" w:cs="Arial"/>
                <w:iCs/>
              </w:rPr>
            </w:pPr>
          </w:p>
        </w:tc>
      </w:tr>
      <w:tr w:rsidR="00202115" w:rsidRPr="00590F89" w14:paraId="25FF6287" w14:textId="77777777" w:rsidTr="00121D3A">
        <w:trPr>
          <w:trHeight w:val="229"/>
        </w:trPr>
        <w:tc>
          <w:tcPr>
            <w:tcW w:w="94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E289595" w14:textId="65C2097F" w:rsidR="00202115" w:rsidRPr="00590F89" w:rsidRDefault="00202115" w:rsidP="0058274B">
            <w:pPr>
              <w:rPr>
                <w:rFonts w:ascii="Arial" w:hAnsi="Arial" w:cs="Arial"/>
                <w:b/>
                <w:iCs/>
              </w:rPr>
            </w:pPr>
            <w:r w:rsidRPr="00590F89">
              <w:rPr>
                <w:rFonts w:ascii="Arial" w:hAnsi="Arial" w:cs="Arial"/>
                <w:b/>
                <w:iCs/>
              </w:rPr>
              <w:t>Date</w:t>
            </w:r>
            <w:r w:rsidR="007B63A2" w:rsidRPr="00590F89">
              <w:rPr>
                <w:rFonts w:ascii="Arial" w:hAnsi="Arial" w:cs="Arial"/>
                <w:b/>
                <w:iCs/>
              </w:rPr>
              <w:t>:</w:t>
            </w:r>
          </w:p>
        </w:tc>
      </w:tr>
      <w:tr w:rsidR="002F1C20" w:rsidRPr="00590F89" w14:paraId="738F30A3" w14:textId="77777777" w:rsidTr="00121D3A">
        <w:tc>
          <w:tcPr>
            <w:tcW w:w="9478" w:type="dxa"/>
            <w:gridSpan w:val="12"/>
            <w:shd w:val="clear" w:color="auto" w:fill="C2D69B" w:themeFill="accent3" w:themeFillTint="99"/>
          </w:tcPr>
          <w:p w14:paraId="170D47FB" w14:textId="77777777" w:rsidR="002F1C20" w:rsidRPr="00590F89" w:rsidRDefault="002F1C2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Section 2 – for local authority to complete</w:t>
            </w:r>
          </w:p>
        </w:tc>
      </w:tr>
      <w:tr w:rsidR="007C44AE" w:rsidRPr="00590F89" w14:paraId="45B7DB1A" w14:textId="77777777" w:rsidTr="00121D3A">
        <w:tc>
          <w:tcPr>
            <w:tcW w:w="9478" w:type="dxa"/>
            <w:gridSpan w:val="12"/>
            <w:shd w:val="clear" w:color="auto" w:fill="C2D69B" w:themeFill="accent3" w:themeFillTint="99"/>
          </w:tcPr>
          <w:p w14:paraId="5749CFDB" w14:textId="132514BD" w:rsidR="007C44AE" w:rsidRPr="00590F89" w:rsidRDefault="00C571F7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 xml:space="preserve">DCC </w:t>
            </w:r>
            <w:r w:rsidR="00CA2554" w:rsidRPr="00590F89">
              <w:rPr>
                <w:rFonts w:ascii="Arial" w:hAnsi="Arial" w:cs="Arial"/>
                <w:b/>
              </w:rPr>
              <w:t>Internal use only: Assessment</w:t>
            </w:r>
            <w:r w:rsidR="007C44AE" w:rsidRPr="00590F89">
              <w:rPr>
                <w:rFonts w:ascii="Arial" w:hAnsi="Arial" w:cs="Arial"/>
                <w:b/>
              </w:rPr>
              <w:t xml:space="preserve"> checks</w:t>
            </w:r>
          </w:p>
        </w:tc>
      </w:tr>
      <w:tr w:rsidR="00B50920" w:rsidRPr="00590F89" w14:paraId="7206E5BC" w14:textId="77777777" w:rsidTr="00121D3A">
        <w:tc>
          <w:tcPr>
            <w:tcW w:w="6393" w:type="dxa"/>
            <w:gridSpan w:val="6"/>
            <w:shd w:val="clear" w:color="auto" w:fill="FFFFFF" w:themeFill="background1"/>
          </w:tcPr>
          <w:p w14:paraId="395D466B" w14:textId="77777777" w:rsidR="00B50920" w:rsidRPr="00590F89" w:rsidRDefault="00B50920" w:rsidP="002F1C20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All criteria met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A6345C5" w14:textId="77777777" w:rsidR="00B50920" w:rsidRPr="00590F89" w:rsidRDefault="00B5092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55" w:type="dxa"/>
            <w:gridSpan w:val="4"/>
            <w:shd w:val="clear" w:color="auto" w:fill="FFFFFF" w:themeFill="background1"/>
          </w:tcPr>
          <w:p w14:paraId="5D787AAB" w14:textId="77777777" w:rsidR="00B50920" w:rsidRPr="00590F89" w:rsidRDefault="00B50920" w:rsidP="00613733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</w:tr>
      <w:tr w:rsidR="002F1C20" w:rsidRPr="00590F89" w14:paraId="71FAECE5" w14:textId="77777777" w:rsidTr="00121D3A">
        <w:tc>
          <w:tcPr>
            <w:tcW w:w="6393" w:type="dxa"/>
            <w:gridSpan w:val="6"/>
            <w:shd w:val="clear" w:color="auto" w:fill="FFFFFF" w:themeFill="background1"/>
          </w:tcPr>
          <w:p w14:paraId="0DA8418E" w14:textId="0C813BC9" w:rsidR="002F1C20" w:rsidRPr="00590F89" w:rsidRDefault="002F1C20" w:rsidP="00613733">
            <w:pPr>
              <w:rPr>
                <w:rFonts w:ascii="Arial" w:hAnsi="Arial" w:cs="Arial"/>
              </w:rPr>
            </w:pPr>
            <w:r w:rsidRPr="00590F89">
              <w:rPr>
                <w:rFonts w:ascii="Arial" w:hAnsi="Arial" w:cs="Arial"/>
              </w:rPr>
              <w:t>Name of Person</w:t>
            </w:r>
            <w:r w:rsidR="00C571F7" w:rsidRPr="00590F89">
              <w:rPr>
                <w:rFonts w:ascii="Arial" w:hAnsi="Arial" w:cs="Arial"/>
              </w:rPr>
              <w:t xml:space="preserve"> /s </w:t>
            </w:r>
            <w:r w:rsidRPr="00590F89">
              <w:rPr>
                <w:rFonts w:ascii="Arial" w:hAnsi="Arial" w:cs="Arial"/>
              </w:rPr>
              <w:t>Assessing Eligibility Criteria</w:t>
            </w:r>
          </w:p>
        </w:tc>
        <w:tc>
          <w:tcPr>
            <w:tcW w:w="3085" w:type="dxa"/>
            <w:gridSpan w:val="6"/>
            <w:shd w:val="clear" w:color="auto" w:fill="FFFFFF" w:themeFill="background1"/>
          </w:tcPr>
          <w:p w14:paraId="0AE79990" w14:textId="77777777" w:rsidR="002F1C20" w:rsidRPr="00590F89" w:rsidRDefault="002F1C20" w:rsidP="00613733">
            <w:pPr>
              <w:rPr>
                <w:rFonts w:ascii="Arial" w:hAnsi="Arial" w:cs="Arial"/>
                <w:i/>
              </w:rPr>
            </w:pPr>
          </w:p>
        </w:tc>
      </w:tr>
      <w:tr w:rsidR="007C44AE" w:rsidRPr="00590F89" w14:paraId="176C2734" w14:textId="77777777" w:rsidTr="00121D3A">
        <w:trPr>
          <w:trHeight w:val="1832"/>
        </w:trPr>
        <w:tc>
          <w:tcPr>
            <w:tcW w:w="2939" w:type="dxa"/>
            <w:shd w:val="clear" w:color="auto" w:fill="C2D69B" w:themeFill="accent3" w:themeFillTint="99"/>
          </w:tcPr>
          <w:p w14:paraId="425F0740" w14:textId="19307E05" w:rsidR="007C44AE" w:rsidRPr="00590F89" w:rsidRDefault="007C44AE" w:rsidP="002E18C4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 xml:space="preserve">Approved </w:t>
            </w:r>
            <w:r w:rsidR="002F1C20" w:rsidRPr="00590F89">
              <w:rPr>
                <w:rFonts w:ascii="Arial" w:hAnsi="Arial" w:cs="Arial"/>
                <w:b/>
              </w:rPr>
              <w:t xml:space="preserve">for </w:t>
            </w:r>
            <w:r w:rsidR="00C571F7" w:rsidRPr="00590F89">
              <w:rPr>
                <w:rFonts w:ascii="Arial" w:hAnsi="Arial" w:cs="Arial"/>
                <w:b/>
              </w:rPr>
              <w:t xml:space="preserve">formal </w:t>
            </w:r>
            <w:r w:rsidR="002F1C20" w:rsidRPr="00590F89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865" w:type="dxa"/>
            <w:gridSpan w:val="2"/>
            <w:shd w:val="clear" w:color="auto" w:fill="auto"/>
          </w:tcPr>
          <w:p w14:paraId="52A5F80B" w14:textId="77777777" w:rsidR="007C44AE" w:rsidRPr="00590F89" w:rsidRDefault="007C44AE" w:rsidP="002E18C4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6" w:type="dxa"/>
            <w:shd w:val="clear" w:color="auto" w:fill="auto"/>
          </w:tcPr>
          <w:p w14:paraId="44299703" w14:textId="77777777" w:rsidR="007C44AE" w:rsidRPr="00590F89" w:rsidRDefault="007C44AE" w:rsidP="002E18C4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678" w:type="dxa"/>
            <w:gridSpan w:val="8"/>
            <w:shd w:val="clear" w:color="auto" w:fill="auto"/>
          </w:tcPr>
          <w:p w14:paraId="0A931FD7" w14:textId="77777777" w:rsidR="007C44AE" w:rsidRPr="00590F89" w:rsidRDefault="0036521E" w:rsidP="002E18C4">
            <w:pPr>
              <w:rPr>
                <w:rFonts w:ascii="Arial" w:hAnsi="Arial" w:cs="Arial"/>
                <w:b/>
              </w:rPr>
            </w:pPr>
            <w:r w:rsidRPr="00590F89">
              <w:rPr>
                <w:rFonts w:ascii="Arial" w:hAnsi="Arial" w:cs="Arial"/>
                <w:b/>
              </w:rPr>
              <w:t>If no, w</w:t>
            </w:r>
            <w:r w:rsidR="007C44AE" w:rsidRPr="00590F89">
              <w:rPr>
                <w:rFonts w:ascii="Arial" w:hAnsi="Arial" w:cs="Arial"/>
                <w:b/>
              </w:rPr>
              <w:t>hy?</w:t>
            </w:r>
          </w:p>
          <w:p w14:paraId="4939351A" w14:textId="77777777" w:rsidR="005F2A5E" w:rsidRPr="00590F89" w:rsidRDefault="005F2A5E" w:rsidP="002E18C4">
            <w:pPr>
              <w:rPr>
                <w:rFonts w:ascii="Arial" w:hAnsi="Arial" w:cs="Arial"/>
                <w:b/>
              </w:rPr>
            </w:pPr>
          </w:p>
          <w:p w14:paraId="076192B9" w14:textId="1BCB7678" w:rsidR="005F2A5E" w:rsidRPr="00590F89" w:rsidRDefault="005F2A5E" w:rsidP="002E18C4">
            <w:pPr>
              <w:rPr>
                <w:rFonts w:ascii="Arial" w:hAnsi="Arial" w:cs="Arial"/>
                <w:b/>
              </w:rPr>
            </w:pPr>
          </w:p>
          <w:p w14:paraId="678CAB57" w14:textId="1A9608F7" w:rsidR="00F72027" w:rsidRPr="00590F89" w:rsidRDefault="00F72027" w:rsidP="002E18C4">
            <w:pPr>
              <w:rPr>
                <w:rFonts w:ascii="Arial" w:hAnsi="Arial" w:cs="Arial"/>
                <w:b/>
              </w:rPr>
            </w:pPr>
          </w:p>
          <w:p w14:paraId="08E2B5D7" w14:textId="77777777" w:rsidR="00F72027" w:rsidRPr="00590F89" w:rsidRDefault="00F72027" w:rsidP="002E18C4">
            <w:pPr>
              <w:rPr>
                <w:rFonts w:ascii="Arial" w:hAnsi="Arial" w:cs="Arial"/>
                <w:b/>
              </w:rPr>
            </w:pPr>
          </w:p>
          <w:p w14:paraId="454680F3" w14:textId="77777777" w:rsidR="005F2A5E" w:rsidRPr="00590F89" w:rsidRDefault="005F2A5E" w:rsidP="002E18C4">
            <w:pPr>
              <w:rPr>
                <w:rFonts w:ascii="Arial" w:hAnsi="Arial" w:cs="Arial"/>
                <w:b/>
              </w:rPr>
            </w:pPr>
          </w:p>
          <w:p w14:paraId="3CCDB787" w14:textId="77777777" w:rsidR="005F2A5E" w:rsidRPr="00590F89" w:rsidRDefault="005F2A5E" w:rsidP="002E18C4">
            <w:pPr>
              <w:rPr>
                <w:rFonts w:ascii="Arial" w:hAnsi="Arial" w:cs="Arial"/>
                <w:b/>
              </w:rPr>
            </w:pPr>
          </w:p>
          <w:p w14:paraId="3B069A4C" w14:textId="77777777" w:rsidR="005F2A5E" w:rsidRPr="00590F89" w:rsidRDefault="005F2A5E" w:rsidP="002E18C4">
            <w:pPr>
              <w:rPr>
                <w:rFonts w:ascii="Arial" w:hAnsi="Arial" w:cs="Arial"/>
                <w:b/>
              </w:rPr>
            </w:pPr>
          </w:p>
          <w:p w14:paraId="075A30CD" w14:textId="77777777" w:rsidR="005F2A5E" w:rsidRPr="00590F89" w:rsidRDefault="005F2A5E" w:rsidP="002E18C4">
            <w:pPr>
              <w:rPr>
                <w:rFonts w:ascii="Arial" w:hAnsi="Arial" w:cs="Arial"/>
                <w:b/>
              </w:rPr>
            </w:pPr>
          </w:p>
          <w:p w14:paraId="2A0EDE1F" w14:textId="77777777" w:rsidR="007C44AE" w:rsidRPr="00590F89" w:rsidRDefault="007C44AE" w:rsidP="002E18C4">
            <w:pPr>
              <w:rPr>
                <w:rFonts w:ascii="Arial" w:hAnsi="Arial" w:cs="Arial"/>
                <w:b/>
              </w:rPr>
            </w:pPr>
          </w:p>
        </w:tc>
      </w:tr>
    </w:tbl>
    <w:p w14:paraId="2B28A47F" w14:textId="77777777" w:rsidR="005A23FD" w:rsidRPr="00590F89" w:rsidRDefault="005A23FD" w:rsidP="00A800C3">
      <w:pPr>
        <w:rPr>
          <w:rFonts w:ascii="Arial" w:hAnsi="Arial" w:cs="Arial"/>
        </w:rPr>
      </w:pPr>
    </w:p>
    <w:p w14:paraId="40690971" w14:textId="77777777" w:rsidR="007B63A2" w:rsidRPr="00590F89" w:rsidRDefault="007B63A2" w:rsidP="00A800C3">
      <w:pPr>
        <w:rPr>
          <w:rFonts w:ascii="Arial" w:hAnsi="Arial" w:cs="Arial"/>
        </w:rPr>
      </w:pPr>
    </w:p>
    <w:p w14:paraId="134296CB" w14:textId="77777777" w:rsidR="007B63A2" w:rsidRPr="00590F89" w:rsidRDefault="007B63A2" w:rsidP="00A800C3">
      <w:pPr>
        <w:rPr>
          <w:rFonts w:ascii="Arial" w:hAnsi="Arial" w:cs="Arial"/>
        </w:rPr>
      </w:pPr>
    </w:p>
    <w:sectPr w:rsidR="007B63A2" w:rsidRPr="00590F8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2B8B" w14:textId="77777777" w:rsidR="0074776D" w:rsidRDefault="0074776D" w:rsidP="00811B97">
      <w:pPr>
        <w:spacing w:after="0" w:line="240" w:lineRule="auto"/>
      </w:pPr>
      <w:r>
        <w:separator/>
      </w:r>
    </w:p>
  </w:endnote>
  <w:endnote w:type="continuationSeparator" w:id="0">
    <w:p w14:paraId="439D2C92" w14:textId="77777777" w:rsidR="0074776D" w:rsidRDefault="0074776D" w:rsidP="00811B97">
      <w:pPr>
        <w:spacing w:after="0" w:line="240" w:lineRule="auto"/>
      </w:pPr>
      <w:r>
        <w:continuationSeparator/>
      </w:r>
    </w:p>
  </w:endnote>
  <w:endnote w:type="continuationNotice" w:id="1">
    <w:p w14:paraId="0F96E695" w14:textId="77777777" w:rsidR="004F39F1" w:rsidRDefault="004F3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01F8" w14:textId="5934CEA7" w:rsidR="00811B97" w:rsidRDefault="00811B97" w:rsidP="00811B97">
    <w:pPr>
      <w:pStyle w:val="Footer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D7B0" w14:textId="77777777" w:rsidR="0074776D" w:rsidRDefault="0074776D" w:rsidP="00811B97">
      <w:pPr>
        <w:spacing w:after="0" w:line="240" w:lineRule="auto"/>
      </w:pPr>
      <w:r>
        <w:separator/>
      </w:r>
    </w:p>
  </w:footnote>
  <w:footnote w:type="continuationSeparator" w:id="0">
    <w:p w14:paraId="0FB341F2" w14:textId="77777777" w:rsidR="0074776D" w:rsidRDefault="0074776D" w:rsidP="00811B97">
      <w:pPr>
        <w:spacing w:after="0" w:line="240" w:lineRule="auto"/>
      </w:pPr>
      <w:r>
        <w:continuationSeparator/>
      </w:r>
    </w:p>
  </w:footnote>
  <w:footnote w:type="continuationNotice" w:id="1">
    <w:p w14:paraId="6CA07719" w14:textId="77777777" w:rsidR="004F39F1" w:rsidRDefault="004F3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FF90" w14:textId="68226D21" w:rsidR="00C03694" w:rsidRDefault="00C03694" w:rsidP="00811B9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B3376" wp14:editId="39F7B10D">
          <wp:simplePos x="0" y="0"/>
          <wp:positionH relativeFrom="margin">
            <wp:posOffset>-837446</wp:posOffset>
          </wp:positionH>
          <wp:positionV relativeFrom="page">
            <wp:posOffset>72428</wp:posOffset>
          </wp:positionV>
          <wp:extent cx="1414780" cy="814812"/>
          <wp:effectExtent l="0" t="0" r="0" b="4445"/>
          <wp:wrapNone/>
          <wp:docPr id="3" name="Picture 14" descr="Description: Description: CORP-C-SECS:CCU:COMMS:E MEDIA:CREATIVE:Admin:Stationery:Letterhead Folder:DCC Letterhead May13 Folder:DCC Letterhead May13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CORP-C-SECS:CCU:COMMS:E MEDIA:CREATIVE:Admin:Stationery:Letterhead Folder:DCC Letterhead May13 Folder:DCC Letterhead May13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84" t="31033" r="71593" b="8617"/>
                  <a:stretch>
                    <a:fillRect/>
                  </a:stretch>
                </pic:blipFill>
                <pic:spPr bwMode="auto">
                  <a:xfrm>
                    <a:off x="0" y="0"/>
                    <a:ext cx="1419868" cy="817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C6720" w14:textId="77777777" w:rsidR="00C03694" w:rsidRDefault="00C03694" w:rsidP="00811B97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3D6FFB81" w14:textId="77777777" w:rsidR="00C03694" w:rsidRDefault="00C03694" w:rsidP="00811B97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4EAA3DF7" w14:textId="2BECFB43" w:rsidR="00811B97" w:rsidRPr="00361D6E" w:rsidRDefault="00272FE8" w:rsidP="00811B9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6970DB">
      <w:rPr>
        <w:rFonts w:ascii="Arial" w:hAnsi="Arial" w:cs="Arial"/>
        <w:b/>
        <w:sz w:val="24"/>
        <w:szCs w:val="24"/>
      </w:rPr>
      <w:t xml:space="preserve">Derby City </w:t>
    </w:r>
    <w:r w:rsidR="00DE6AB2">
      <w:rPr>
        <w:rFonts w:ascii="Arial" w:hAnsi="Arial" w:cs="Arial"/>
        <w:b/>
        <w:sz w:val="24"/>
        <w:szCs w:val="24"/>
      </w:rPr>
      <w:t xml:space="preserve">Expression of Interest </w:t>
    </w:r>
  </w:p>
  <w:p w14:paraId="74180A77" w14:textId="0CE7E2AC" w:rsidR="00EC564A" w:rsidRPr="00361D6E" w:rsidRDefault="00EC564A" w:rsidP="00811B97">
    <w:pPr>
      <w:pStyle w:val="Header"/>
      <w:jc w:val="center"/>
      <w:rPr>
        <w:rFonts w:ascii="Arial" w:hAnsi="Arial" w:cs="Arial"/>
        <w:b/>
        <w:sz w:val="24"/>
        <w:szCs w:val="24"/>
      </w:rPr>
    </w:pPr>
    <w:r w:rsidRPr="00361D6E">
      <w:rPr>
        <w:rFonts w:ascii="Arial" w:hAnsi="Arial" w:cs="Arial"/>
        <w:b/>
        <w:sz w:val="24"/>
        <w:szCs w:val="24"/>
      </w:rPr>
      <w:t xml:space="preserve">Early Years </w:t>
    </w:r>
    <w:r w:rsidR="00DE6AB2">
      <w:rPr>
        <w:rFonts w:ascii="Arial" w:hAnsi="Arial" w:cs="Arial"/>
        <w:b/>
        <w:sz w:val="24"/>
        <w:szCs w:val="24"/>
      </w:rPr>
      <w:t>Capital Grant</w:t>
    </w:r>
    <w:r w:rsidR="00272FE8">
      <w:rPr>
        <w:rFonts w:ascii="Arial" w:hAnsi="Arial" w:cs="Arial"/>
        <w:b/>
        <w:sz w:val="24"/>
        <w:szCs w:val="24"/>
      </w:rPr>
      <w:t xml:space="preserve"> Funding</w:t>
    </w:r>
    <w:r w:rsidR="00DE6AB2">
      <w:rPr>
        <w:rFonts w:ascii="Arial" w:hAnsi="Arial" w:cs="Arial"/>
        <w:b/>
        <w:sz w:val="24"/>
        <w:szCs w:val="24"/>
      </w:rPr>
      <w:t xml:space="preserve">: Expanded Childcare Offer </w:t>
    </w:r>
    <w:r w:rsidR="000B26D8">
      <w:rPr>
        <w:rFonts w:ascii="Arial" w:hAnsi="Arial" w:cs="Arial"/>
        <w:b/>
        <w:sz w:val="24"/>
        <w:szCs w:val="24"/>
      </w:rPr>
      <w:t>(ECO)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3"/>
    <w:rsid w:val="0001141C"/>
    <w:rsid w:val="0001205F"/>
    <w:rsid w:val="000340A0"/>
    <w:rsid w:val="000523BB"/>
    <w:rsid w:val="000801D2"/>
    <w:rsid w:val="00091702"/>
    <w:rsid w:val="000B26D8"/>
    <w:rsid w:val="001000D8"/>
    <w:rsid w:val="00121D3A"/>
    <w:rsid w:val="00125197"/>
    <w:rsid w:val="00126D9F"/>
    <w:rsid w:val="001301E3"/>
    <w:rsid w:val="00144E0F"/>
    <w:rsid w:val="00147885"/>
    <w:rsid w:val="00176D1C"/>
    <w:rsid w:val="0018687D"/>
    <w:rsid w:val="00187413"/>
    <w:rsid w:val="001904CF"/>
    <w:rsid w:val="001B22F5"/>
    <w:rsid w:val="001E3DA4"/>
    <w:rsid w:val="001F0D9F"/>
    <w:rsid w:val="00202115"/>
    <w:rsid w:val="00211964"/>
    <w:rsid w:val="00215909"/>
    <w:rsid w:val="00227FB5"/>
    <w:rsid w:val="0023317A"/>
    <w:rsid w:val="00243057"/>
    <w:rsid w:val="0024599E"/>
    <w:rsid w:val="00253607"/>
    <w:rsid w:val="00262B0C"/>
    <w:rsid w:val="00272FE8"/>
    <w:rsid w:val="00290566"/>
    <w:rsid w:val="002922A6"/>
    <w:rsid w:val="002B415B"/>
    <w:rsid w:val="002E18C4"/>
    <w:rsid w:val="002E7A37"/>
    <w:rsid w:val="002F1C20"/>
    <w:rsid w:val="002F4F9D"/>
    <w:rsid w:val="00326367"/>
    <w:rsid w:val="00326A95"/>
    <w:rsid w:val="00334A8C"/>
    <w:rsid w:val="00361D6E"/>
    <w:rsid w:val="0036521E"/>
    <w:rsid w:val="0038524C"/>
    <w:rsid w:val="003A1BC2"/>
    <w:rsid w:val="00401F22"/>
    <w:rsid w:val="00434317"/>
    <w:rsid w:val="004913D7"/>
    <w:rsid w:val="004B3584"/>
    <w:rsid w:val="004F39F1"/>
    <w:rsid w:val="004F4565"/>
    <w:rsid w:val="004F4D66"/>
    <w:rsid w:val="004F60F1"/>
    <w:rsid w:val="00500BC4"/>
    <w:rsid w:val="005319CA"/>
    <w:rsid w:val="00534FB1"/>
    <w:rsid w:val="00546A19"/>
    <w:rsid w:val="0058274B"/>
    <w:rsid w:val="005879D6"/>
    <w:rsid w:val="00590F89"/>
    <w:rsid w:val="005A23FD"/>
    <w:rsid w:val="005D6560"/>
    <w:rsid w:val="005F2A5E"/>
    <w:rsid w:val="00613733"/>
    <w:rsid w:val="00643255"/>
    <w:rsid w:val="00685144"/>
    <w:rsid w:val="00690F92"/>
    <w:rsid w:val="006970DB"/>
    <w:rsid w:val="006B504C"/>
    <w:rsid w:val="006B5B86"/>
    <w:rsid w:val="006D2CFE"/>
    <w:rsid w:val="006F7CFC"/>
    <w:rsid w:val="007070AC"/>
    <w:rsid w:val="0074776D"/>
    <w:rsid w:val="00750422"/>
    <w:rsid w:val="00770A8A"/>
    <w:rsid w:val="007B5370"/>
    <w:rsid w:val="007B5421"/>
    <w:rsid w:val="007B63A2"/>
    <w:rsid w:val="007C44AE"/>
    <w:rsid w:val="007D1C69"/>
    <w:rsid w:val="00807BBD"/>
    <w:rsid w:val="00811B97"/>
    <w:rsid w:val="00812F8C"/>
    <w:rsid w:val="008203DC"/>
    <w:rsid w:val="00844822"/>
    <w:rsid w:val="008938ED"/>
    <w:rsid w:val="008A48B1"/>
    <w:rsid w:val="008B7FBA"/>
    <w:rsid w:val="008C5F93"/>
    <w:rsid w:val="008D22CC"/>
    <w:rsid w:val="008E363A"/>
    <w:rsid w:val="008F7206"/>
    <w:rsid w:val="00902059"/>
    <w:rsid w:val="00907C3C"/>
    <w:rsid w:val="00966DFC"/>
    <w:rsid w:val="00974250"/>
    <w:rsid w:val="009831D0"/>
    <w:rsid w:val="00993F31"/>
    <w:rsid w:val="009A3D26"/>
    <w:rsid w:val="009C1968"/>
    <w:rsid w:val="00A47323"/>
    <w:rsid w:val="00A67055"/>
    <w:rsid w:val="00A800C3"/>
    <w:rsid w:val="00AB340E"/>
    <w:rsid w:val="00AF08C5"/>
    <w:rsid w:val="00AF1EB7"/>
    <w:rsid w:val="00AF586E"/>
    <w:rsid w:val="00B05696"/>
    <w:rsid w:val="00B50920"/>
    <w:rsid w:val="00B629AE"/>
    <w:rsid w:val="00B85AD7"/>
    <w:rsid w:val="00BF5ACF"/>
    <w:rsid w:val="00C03694"/>
    <w:rsid w:val="00C40204"/>
    <w:rsid w:val="00C571F7"/>
    <w:rsid w:val="00C62126"/>
    <w:rsid w:val="00C72A03"/>
    <w:rsid w:val="00C74C88"/>
    <w:rsid w:val="00C80CA2"/>
    <w:rsid w:val="00CA210F"/>
    <w:rsid w:val="00CA2554"/>
    <w:rsid w:val="00CE5588"/>
    <w:rsid w:val="00D1168A"/>
    <w:rsid w:val="00D25DA1"/>
    <w:rsid w:val="00D30498"/>
    <w:rsid w:val="00D5097B"/>
    <w:rsid w:val="00D805DD"/>
    <w:rsid w:val="00DA1BD4"/>
    <w:rsid w:val="00DC7E31"/>
    <w:rsid w:val="00DE6AB2"/>
    <w:rsid w:val="00DF5806"/>
    <w:rsid w:val="00E10AC4"/>
    <w:rsid w:val="00E32ECF"/>
    <w:rsid w:val="00E3492A"/>
    <w:rsid w:val="00E86718"/>
    <w:rsid w:val="00E9425C"/>
    <w:rsid w:val="00EB2139"/>
    <w:rsid w:val="00EC564A"/>
    <w:rsid w:val="00ED19D2"/>
    <w:rsid w:val="00ED5AB7"/>
    <w:rsid w:val="00EE063A"/>
    <w:rsid w:val="00F17B90"/>
    <w:rsid w:val="00F463C3"/>
    <w:rsid w:val="00F64BE5"/>
    <w:rsid w:val="00F72027"/>
    <w:rsid w:val="00F83DC2"/>
    <w:rsid w:val="00F90323"/>
    <w:rsid w:val="00FB6C45"/>
    <w:rsid w:val="00FC551E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C440B"/>
  <w15:docId w15:val="{297856D6-1503-42FD-BFED-4355BC78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5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97"/>
  </w:style>
  <w:style w:type="paragraph" w:styleId="Footer">
    <w:name w:val="footer"/>
    <w:basedOn w:val="Normal"/>
    <w:link w:val="FooterChar"/>
    <w:uiPriority w:val="99"/>
    <w:unhideWhenUsed/>
    <w:rsid w:val="00811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97"/>
  </w:style>
  <w:style w:type="paragraph" w:styleId="BalloonText">
    <w:name w:val="Balloon Text"/>
    <w:basedOn w:val="Normal"/>
    <w:link w:val="BalloonTextChar"/>
    <w:uiPriority w:val="99"/>
    <w:semiHidden/>
    <w:unhideWhenUsed/>
    <w:rsid w:val="008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97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5A23FD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C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2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9" ma:contentTypeDescription="" ma:contentTypeScope="" ma:versionID="d2f0f3035d1585e196f6c8352a998c01">
  <xsd:schema xmlns:xsd="http://www.w3.org/2001/XMLSchema" xmlns:xs="http://www.w3.org/2001/XMLSchema" xmlns:p="http://schemas.microsoft.com/office/2006/metadata/properties" xmlns:ns1="http://schemas.microsoft.com/sharepoint/v3" xmlns:ns2="c10977b7-92b9-4299-ae05-b29d8274bb62" xmlns:ns3="27c66e1f-09d0-4feb-8ebf-220959b1a556" xmlns:ns4="6a5bd802-9f09-4990-928e-c2e70458e33e" targetNamespace="http://schemas.microsoft.com/office/2006/metadata/properties" ma:root="true" ma:fieldsID="82bc6e3f1bb4a00dbcf15620148b9919" ns1:_="" ns2:_="" ns3:_="" ns4:_="">
    <xsd:import namespace="http://schemas.microsoft.com/sharepoint/v3"/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_dlc_DocId xmlns="27c66e1f-09d0-4feb-8ebf-220959b1a556">M2UTAS7DXDS5-1206946645-564796</_dlc_DocId>
    <lcf76f155ced4ddcb4097134ff3c332f xmlns="6a5bd802-9f09-4990-928e-c2e70458e33e">
      <Terms xmlns="http://schemas.microsoft.com/office/infopath/2007/PartnerControls"/>
    </lcf76f155ced4ddcb4097134ff3c332f>
    <TaxCatchAll xmlns="c10977b7-92b9-4299-ae05-b29d8274bb62">
      <Value>9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 (use date last modified)</TermName>
          <TermId xmlns="http://schemas.microsoft.com/office/infopath/2007/PartnerControls">b0bdb884-7ab6-4080-bff5-3e9153ae585e</TermId>
        </TermInfo>
      </Terms>
    </o76d0694a02e459d99831af4a2455f27>
    <_ip_UnifiedCompliancePolicyUIAction xmlns="http://schemas.microsoft.com/sharepoint/v3" xsi:nil="true"/>
    <_dlc_DocIdUrl xmlns="27c66e1f-09d0-4feb-8ebf-220959b1a556">
      <Url>https://derby4.sharepoint.com/sites/SchoolOrganisationProvision/_layouts/15/DocIdRedir.aspx?ID=M2UTAS7DXDS5-1206946645-564796</Url>
      <Description>M2UTAS7DXDS5-1206946645-564796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E259B-11D0-4376-9ABA-ADA3594B3E6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6A23A7-7861-44FA-9B41-F85188FD8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72479-C0C1-456A-AA9C-25720A4F0B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386A13-753A-426A-8802-CAA30AB5C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C12B82-3DA9-4CB4-AF41-6F546FADBE4D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samantha.waite</dc:creator>
  <cp:keywords/>
  <cp:lastModifiedBy>Dawn Barlow</cp:lastModifiedBy>
  <cp:revision>29</cp:revision>
  <dcterms:created xsi:type="dcterms:W3CDTF">2024-05-24T20:51:00Z</dcterms:created>
  <dcterms:modified xsi:type="dcterms:W3CDTF">2024-05-28T09:44:00Z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_dlc_DocIdItemGuid">
    <vt:lpwstr>4388e062-0057-43d0-b993-389dfa62e176</vt:lpwstr>
  </property>
  <property fmtid="{D5CDD505-2E9C-101B-9397-08002B2CF9AE}" pid="4" name="MediaServiceImageTags">
    <vt:lpwstr/>
  </property>
  <property fmtid="{D5CDD505-2E9C-101B-9397-08002B2CF9AE}" pid="5" name="SOP Document Type">
    <vt:lpwstr>9;#Projects (use date last modified)|b0bdb884-7ab6-4080-bff5-3e9153ae585e</vt:lpwstr>
  </property>
</Properties>
</file>